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B667" w14:textId="77777777" w:rsidR="00C47BCC" w:rsidRDefault="00FC77D6" w:rsidP="00496B7C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93299" wp14:editId="5996E1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143000"/>
            <wp:effectExtent l="0" t="0" r="9525" b="0"/>
            <wp:wrapSquare wrapText="bothSides"/>
            <wp:docPr id="2" name="Picture 1" descr="FD Patch 2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D Patch 2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36" b="3222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E5A6BE7" w14:textId="77777777" w:rsidR="00C47BCC" w:rsidRDefault="00C47BCC" w:rsidP="00496B7C">
      <w:pPr>
        <w:spacing w:after="0"/>
        <w:jc w:val="right"/>
      </w:pPr>
    </w:p>
    <w:p w14:paraId="2DEA58A2" w14:textId="42595F02" w:rsidR="00496B7C" w:rsidRPr="00E30C01" w:rsidRDefault="00166B30" w:rsidP="00496B7C">
      <w:pPr>
        <w:spacing w:after="0"/>
        <w:jc w:val="right"/>
        <w:rPr>
          <w:sz w:val="20"/>
          <w:szCs w:val="20"/>
        </w:rPr>
      </w:pPr>
      <w:r w:rsidRPr="004406E1">
        <w:rPr>
          <w:rFonts w:ascii="Andalus" w:hAnsi="Andalus" w:cs="Andalus"/>
          <w:sz w:val="44"/>
          <w:szCs w:val="44"/>
          <w:u w:val="double"/>
        </w:rPr>
        <w:t>TUBAC FIRE DISTRICT</w:t>
      </w:r>
      <w:r w:rsidRPr="00C55C7A">
        <w:rPr>
          <w:sz w:val="32"/>
          <w:szCs w:val="32"/>
          <w:u w:val="double"/>
        </w:rPr>
        <w:tab/>
      </w:r>
      <w:r w:rsidRPr="00C55C7A">
        <w:rPr>
          <w:sz w:val="32"/>
          <w:szCs w:val="32"/>
          <w:u w:val="double"/>
        </w:rPr>
        <w:tab/>
      </w:r>
      <w:r w:rsidRPr="00C55C7A">
        <w:rPr>
          <w:sz w:val="32"/>
          <w:szCs w:val="32"/>
          <w:u w:val="double"/>
        </w:rPr>
        <w:tab/>
      </w:r>
      <w:r w:rsidR="00205EFF">
        <w:rPr>
          <w:sz w:val="32"/>
          <w:szCs w:val="32"/>
          <w:u w:val="double"/>
        </w:rPr>
        <w:tab/>
      </w:r>
      <w:r w:rsidR="000E291E">
        <w:rPr>
          <w:sz w:val="32"/>
          <w:szCs w:val="32"/>
          <w:u w:val="double"/>
        </w:rPr>
        <w:tab/>
      </w:r>
      <w:r w:rsidR="00BB054C">
        <w:rPr>
          <w:sz w:val="32"/>
          <w:szCs w:val="32"/>
          <w:u w:val="double"/>
        </w:rPr>
        <w:tab/>
      </w:r>
      <w:r w:rsidR="00BB054C">
        <w:rPr>
          <w:sz w:val="32"/>
          <w:szCs w:val="32"/>
          <w:u w:val="double"/>
        </w:rPr>
        <w:tab/>
      </w:r>
      <w:bookmarkStart w:id="0" w:name="_GoBack"/>
      <w:bookmarkEnd w:id="0"/>
      <w:r w:rsidR="002377AE">
        <w:rPr>
          <w:sz w:val="32"/>
          <w:szCs w:val="32"/>
        </w:rPr>
        <w:tab/>
      </w:r>
      <w:r w:rsidR="002377AE">
        <w:rPr>
          <w:sz w:val="32"/>
          <w:szCs w:val="32"/>
        </w:rPr>
        <w:tab/>
      </w:r>
      <w:r w:rsidR="002377AE">
        <w:rPr>
          <w:sz w:val="32"/>
          <w:szCs w:val="32"/>
        </w:rPr>
        <w:tab/>
      </w:r>
      <w:r w:rsidR="002377AE">
        <w:rPr>
          <w:sz w:val="32"/>
          <w:szCs w:val="32"/>
        </w:rPr>
        <w:tab/>
      </w:r>
      <w:r w:rsidR="002377AE">
        <w:rPr>
          <w:sz w:val="32"/>
          <w:szCs w:val="32"/>
        </w:rPr>
        <w:tab/>
      </w:r>
      <w:r w:rsidR="002377AE">
        <w:rPr>
          <w:sz w:val="32"/>
          <w:szCs w:val="32"/>
        </w:rPr>
        <w:tab/>
      </w:r>
      <w:r w:rsidR="00496B7C" w:rsidRPr="00E30C01">
        <w:rPr>
          <w:sz w:val="20"/>
          <w:szCs w:val="20"/>
        </w:rPr>
        <w:t>2227 EAST FRONTAGE ROAD</w:t>
      </w:r>
    </w:p>
    <w:p w14:paraId="1256FEEB" w14:textId="77777777" w:rsidR="00496B7C" w:rsidRPr="00E30C01" w:rsidRDefault="00496B7C" w:rsidP="00496B7C">
      <w:pPr>
        <w:spacing w:after="0"/>
        <w:jc w:val="right"/>
        <w:rPr>
          <w:sz w:val="20"/>
          <w:szCs w:val="20"/>
        </w:rPr>
      </w:pP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  <w:t>P.O. BOX 2881</w:t>
      </w:r>
    </w:p>
    <w:p w14:paraId="2E7E3C76" w14:textId="77777777" w:rsidR="00496B7C" w:rsidRPr="00E30C01" w:rsidRDefault="0006011B" w:rsidP="00496B7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TUBAC, ARIZONA 85646</w:t>
      </w:r>
    </w:p>
    <w:p w14:paraId="3BE25275" w14:textId="77777777" w:rsidR="00496B7C" w:rsidRPr="00E30C01" w:rsidRDefault="00496B7C" w:rsidP="00496B7C">
      <w:pPr>
        <w:spacing w:after="0"/>
        <w:jc w:val="right"/>
        <w:rPr>
          <w:sz w:val="20"/>
          <w:szCs w:val="20"/>
        </w:rPr>
      </w:pP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</w:r>
      <w:r w:rsidRPr="00E30C01">
        <w:rPr>
          <w:sz w:val="20"/>
          <w:szCs w:val="20"/>
        </w:rPr>
        <w:tab/>
        <w:t>TELEPHONE: (520) 398-2255</w:t>
      </w:r>
    </w:p>
    <w:p w14:paraId="42DD4744" w14:textId="77777777" w:rsidR="00007DC4" w:rsidRDefault="00007DC4" w:rsidP="002377AE">
      <w:pPr>
        <w:spacing w:after="0"/>
        <w:jc w:val="center"/>
      </w:pPr>
    </w:p>
    <w:p w14:paraId="32B09DA9" w14:textId="77777777" w:rsidR="00BD3F11" w:rsidRDefault="00BD3F11" w:rsidP="002377AE">
      <w:pPr>
        <w:spacing w:after="0"/>
        <w:jc w:val="center"/>
      </w:pPr>
    </w:p>
    <w:p w14:paraId="3E03E521" w14:textId="77777777" w:rsidR="002E2303" w:rsidRDefault="002E2303" w:rsidP="002377AE">
      <w:pPr>
        <w:spacing w:after="0"/>
        <w:jc w:val="center"/>
      </w:pPr>
      <w:r>
        <w:t>TUBAC FIRE DISTRICT BOARD MEETING MINUTES</w:t>
      </w:r>
    </w:p>
    <w:p w14:paraId="00F42DD3" w14:textId="328E9E8B" w:rsidR="00D74FD2" w:rsidRDefault="00D74FD2" w:rsidP="002377AE">
      <w:pPr>
        <w:spacing w:after="0"/>
        <w:jc w:val="center"/>
      </w:pPr>
      <w:r>
        <w:t>(PUBLIC HEARING AND REGULAR MEETING OF THE BOARD OF DIRECTORS)</w:t>
      </w:r>
    </w:p>
    <w:p w14:paraId="3679EC45" w14:textId="68E86856" w:rsidR="002E2303" w:rsidRDefault="00C52E14" w:rsidP="002377AE">
      <w:pPr>
        <w:jc w:val="center"/>
      </w:pPr>
      <w:r>
        <w:t>Ju</w:t>
      </w:r>
      <w:r w:rsidR="001E62D7">
        <w:t>ly 31</w:t>
      </w:r>
      <w:r w:rsidR="0016014C">
        <w:t>, 2019</w:t>
      </w:r>
    </w:p>
    <w:p w14:paraId="3EA7297E" w14:textId="6F81F7F4" w:rsidR="002E2303" w:rsidRDefault="002E2303" w:rsidP="002E2303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Call to order and Pledge of Allegiance:</w:t>
      </w:r>
      <w:r>
        <w:t xml:space="preserve">  The mee</w:t>
      </w:r>
      <w:r w:rsidR="003F67B5">
        <w:t>ting was called to</w:t>
      </w:r>
      <w:r w:rsidR="00F13807">
        <w:t xml:space="preserve"> order at </w:t>
      </w:r>
      <w:r w:rsidR="0067779C">
        <w:t>9</w:t>
      </w:r>
      <w:r w:rsidR="00F13807">
        <w:t xml:space="preserve">:00 </w:t>
      </w:r>
      <w:r w:rsidR="009A6F7D">
        <w:t>a</w:t>
      </w:r>
      <w:r w:rsidR="00133D21">
        <w:t xml:space="preserve">.m. by </w:t>
      </w:r>
      <w:r w:rsidR="00EA617B">
        <w:t>M</w:t>
      </w:r>
      <w:r w:rsidR="00FD3883">
        <w:t>ary Dahl</w:t>
      </w:r>
      <w:r>
        <w:t>.  The Pledge of Allegiance was recited.</w:t>
      </w:r>
    </w:p>
    <w:p w14:paraId="2DEF8EEE" w14:textId="77777777" w:rsidR="00D00FE2" w:rsidRDefault="00D00FE2" w:rsidP="00D00FE2">
      <w:pPr>
        <w:spacing w:after="0" w:line="240" w:lineRule="auto"/>
        <w:ind w:left="360"/>
        <w:jc w:val="both"/>
      </w:pPr>
    </w:p>
    <w:p w14:paraId="74CBF4CC" w14:textId="4036DF47" w:rsidR="00C52E14" w:rsidRDefault="002E2303" w:rsidP="00042594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Roll call of Board Members:</w:t>
      </w:r>
      <w:r w:rsidRPr="00C329FE">
        <w:t xml:space="preserve">  </w:t>
      </w:r>
      <w:r>
        <w:t>Board M</w:t>
      </w:r>
      <w:r w:rsidR="001B4950">
        <w:t xml:space="preserve">embers present were </w:t>
      </w:r>
      <w:r w:rsidR="009305AC">
        <w:t>Bill Kirkpatrick,</w:t>
      </w:r>
      <w:r w:rsidR="00241A4F">
        <w:t xml:space="preserve"> Herb Wisdom,</w:t>
      </w:r>
      <w:r w:rsidR="009305AC">
        <w:t xml:space="preserve"> </w:t>
      </w:r>
      <w:r w:rsidR="00F60550">
        <w:t>Mike Connelly</w:t>
      </w:r>
      <w:r w:rsidR="0025555B">
        <w:t>,</w:t>
      </w:r>
      <w:r w:rsidR="00F60550">
        <w:t xml:space="preserve"> and Mary Dahl</w:t>
      </w:r>
      <w:r w:rsidR="0025555B">
        <w:t>.</w:t>
      </w:r>
      <w:r w:rsidR="000F3A7E">
        <w:t xml:space="preserve">  Candy Clancy attended telephonically.</w:t>
      </w:r>
      <w:r w:rsidR="0025555B">
        <w:t xml:space="preserve"> </w:t>
      </w:r>
      <w:r w:rsidR="00F60550">
        <w:t xml:space="preserve"> </w:t>
      </w:r>
      <w:r w:rsidR="00CD5DEC">
        <w:t>Also present were Chief Horvath</w:t>
      </w:r>
      <w:r w:rsidR="00133D21">
        <w:t xml:space="preserve">, </w:t>
      </w:r>
      <w:r w:rsidR="002B43C0">
        <w:t>Asst. Chief Rivera,</w:t>
      </w:r>
      <w:r w:rsidR="006634BE">
        <w:t xml:space="preserve"> </w:t>
      </w:r>
      <w:r w:rsidR="00E053A1">
        <w:t>Captain Guerrero,</w:t>
      </w:r>
      <w:r w:rsidR="00752E7D">
        <w:t xml:space="preserve"> </w:t>
      </w:r>
      <w:r w:rsidR="00CD5DEC">
        <w:t>Nancy Lindsey</w:t>
      </w:r>
      <w:r w:rsidR="00C52E14">
        <w:t>,</w:t>
      </w:r>
      <w:r w:rsidR="00752E7D">
        <w:t xml:space="preserve"> </w:t>
      </w:r>
      <w:r w:rsidR="008438B4">
        <w:t>Carmen Hernandez</w:t>
      </w:r>
      <w:r w:rsidR="00752E7D">
        <w:t>,</w:t>
      </w:r>
      <w:r w:rsidR="00C52E14">
        <w:t xml:space="preserve"> </w:t>
      </w:r>
      <w:proofErr w:type="spellStart"/>
      <w:r w:rsidR="00C52E14">
        <w:t>Esai</w:t>
      </w:r>
      <w:proofErr w:type="spellEnd"/>
      <w:r w:rsidR="00C52E14">
        <w:t xml:space="preserve"> Tapia, </w:t>
      </w:r>
      <w:r w:rsidR="00D55046">
        <w:t>Joe Fox</w:t>
      </w:r>
      <w:r w:rsidR="00C52E14">
        <w:t>,</w:t>
      </w:r>
      <w:r w:rsidR="00D55046">
        <w:t xml:space="preserve"> Uriel Gonzalez</w:t>
      </w:r>
      <w:r w:rsidR="00C52E14">
        <w:t>,</w:t>
      </w:r>
      <w:r w:rsidR="00D55046">
        <w:t xml:space="preserve"> Charlie Alvarez,</w:t>
      </w:r>
      <w:r w:rsidR="001328B2">
        <w:t xml:space="preserve"> </w:t>
      </w:r>
      <w:r w:rsidR="009E3B69">
        <w:t>D</w:t>
      </w:r>
      <w:r w:rsidR="00D55046">
        <w:t>ottie Bergmann</w:t>
      </w:r>
      <w:r w:rsidR="00F46204">
        <w:t xml:space="preserve"> and Lynn Carey</w:t>
      </w:r>
      <w:r w:rsidR="00F45490">
        <w:t>.</w:t>
      </w:r>
      <w:r w:rsidR="00F46204">
        <w:t xml:space="preserve">  Gabe </w:t>
      </w:r>
      <w:proofErr w:type="spellStart"/>
      <w:r w:rsidR="00F46204">
        <w:t>Buldra</w:t>
      </w:r>
      <w:proofErr w:type="spellEnd"/>
      <w:r w:rsidR="00F46204">
        <w:t xml:space="preserve"> from The James Vincent Group attended telephonically.</w:t>
      </w:r>
      <w:r w:rsidR="00084FC3">
        <w:t xml:space="preserve"> </w:t>
      </w:r>
      <w:r w:rsidR="006E3D82">
        <w:t xml:space="preserve">  </w:t>
      </w:r>
    </w:p>
    <w:p w14:paraId="776EB668" w14:textId="77777777" w:rsidR="00C52E14" w:rsidRDefault="00C52E14" w:rsidP="00C52E14">
      <w:pPr>
        <w:pStyle w:val="ListParagraph"/>
      </w:pPr>
    </w:p>
    <w:p w14:paraId="704DD7FF" w14:textId="7FEC9B28" w:rsidR="006C0249" w:rsidRDefault="00B34DBA" w:rsidP="00912BE9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Report from Board Members:</w:t>
      </w:r>
      <w:r w:rsidR="00BD3204">
        <w:rPr>
          <w:u w:val="single"/>
        </w:rPr>
        <w:t xml:space="preserve"> </w:t>
      </w:r>
      <w:r w:rsidR="005E5B6C">
        <w:t xml:space="preserve">  </w:t>
      </w:r>
      <w:r w:rsidR="00E053A1">
        <w:t>None</w:t>
      </w:r>
    </w:p>
    <w:p w14:paraId="653466E0" w14:textId="77777777" w:rsidR="00436784" w:rsidRDefault="00436784" w:rsidP="00436784">
      <w:pPr>
        <w:pStyle w:val="ListParagraph"/>
      </w:pPr>
    </w:p>
    <w:p w14:paraId="265B7924" w14:textId="5856B277" w:rsidR="00BA4E55" w:rsidRDefault="00BA4E55" w:rsidP="00BA4E55">
      <w:pPr>
        <w:numPr>
          <w:ilvl w:val="0"/>
          <w:numId w:val="1"/>
        </w:numPr>
        <w:spacing w:after="0" w:line="240" w:lineRule="auto"/>
        <w:jc w:val="both"/>
      </w:pPr>
      <w:r w:rsidRPr="00BD2258">
        <w:rPr>
          <w:u w:val="single"/>
        </w:rPr>
        <w:t>Call to the Public:</w:t>
      </w:r>
      <w:r>
        <w:t xml:space="preserve"> </w:t>
      </w:r>
      <w:r w:rsidR="00904DDE">
        <w:t xml:space="preserve">  </w:t>
      </w:r>
      <w:r w:rsidR="00042594">
        <w:t>Lynn Carey</w:t>
      </w:r>
      <w:r w:rsidR="00737FF4">
        <w:t xml:space="preserve"> commented that</w:t>
      </w:r>
      <w:r w:rsidR="00B16CA9">
        <w:t xml:space="preserve"> the recent mass shootings that have been taking place across the country</w:t>
      </w:r>
      <w:r w:rsidR="009A5966">
        <w:t xml:space="preserve"> </w:t>
      </w:r>
      <w:r w:rsidR="00C43E27">
        <w:t>has precipitated the need for the</w:t>
      </w:r>
      <w:r w:rsidR="009A5966">
        <w:t xml:space="preserve"> public to be taught a general basic first aid / CPR to h</w:t>
      </w:r>
      <w:r w:rsidR="0053166F">
        <w:t>elp in case of such an emergency.</w:t>
      </w:r>
      <w:r w:rsidR="00B16CA9">
        <w:t xml:space="preserve"> </w:t>
      </w:r>
    </w:p>
    <w:p w14:paraId="1E4324C9" w14:textId="77777777" w:rsidR="002E2303" w:rsidRDefault="002E2303" w:rsidP="002E2303">
      <w:pPr>
        <w:pStyle w:val="ListParagraph"/>
      </w:pPr>
    </w:p>
    <w:p w14:paraId="05B2417A" w14:textId="01ACAB21" w:rsidR="00CF3B1B" w:rsidRPr="00C52E14" w:rsidRDefault="002E2303" w:rsidP="00CF3B1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2E14">
        <w:rPr>
          <w:u w:val="single"/>
        </w:rPr>
        <w:t>Correspondence:</w:t>
      </w:r>
      <w:r w:rsidR="002D7966">
        <w:t xml:space="preserve"> </w:t>
      </w:r>
      <w:r w:rsidR="00B47412">
        <w:t xml:space="preserve"> </w:t>
      </w:r>
      <w:r w:rsidR="002F45DE">
        <w:t xml:space="preserve">Thank you </w:t>
      </w:r>
      <w:r w:rsidR="00B3743D">
        <w:t>notes</w:t>
      </w:r>
      <w:r w:rsidR="00826CE9">
        <w:t xml:space="preserve"> received</w:t>
      </w:r>
      <w:r w:rsidR="009A1D6A">
        <w:t>.</w:t>
      </w:r>
    </w:p>
    <w:p w14:paraId="3037EBD8" w14:textId="77777777" w:rsidR="00C52E14" w:rsidRPr="00C52E14" w:rsidRDefault="00C52E14" w:rsidP="00C52E14">
      <w:pPr>
        <w:spacing w:after="0" w:line="240" w:lineRule="auto"/>
        <w:rPr>
          <w:rFonts w:cstheme="minorHAnsi"/>
        </w:rPr>
      </w:pPr>
    </w:p>
    <w:p w14:paraId="0FBCCE77" w14:textId="0257CE72" w:rsidR="00836DCF" w:rsidRPr="000E0B1B" w:rsidRDefault="00CF3B1B" w:rsidP="000E0B1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Chair’s Report:</w:t>
      </w:r>
      <w:r>
        <w:rPr>
          <w:rFonts w:cstheme="minorHAnsi"/>
        </w:rPr>
        <w:t xml:space="preserve">  </w:t>
      </w:r>
      <w:r w:rsidR="00A4504A">
        <w:rPr>
          <w:rFonts w:cstheme="minorHAnsi"/>
        </w:rPr>
        <w:t>None</w:t>
      </w:r>
    </w:p>
    <w:p w14:paraId="59496AFE" w14:textId="77777777" w:rsidR="00836DCF" w:rsidRDefault="00836DCF" w:rsidP="00133D21">
      <w:pPr>
        <w:pStyle w:val="ListParagraph"/>
        <w:rPr>
          <w:rFonts w:cstheme="minorHAnsi"/>
          <w:u w:val="single"/>
        </w:rPr>
      </w:pPr>
    </w:p>
    <w:p w14:paraId="709A8237" w14:textId="64A850DF" w:rsidR="00133D21" w:rsidRDefault="005C3DF5" w:rsidP="00133D21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Chief and </w:t>
      </w:r>
      <w:r w:rsidR="00133D21">
        <w:rPr>
          <w:rFonts w:cstheme="minorHAnsi"/>
          <w:u w:val="single"/>
        </w:rPr>
        <w:t>Staff</w:t>
      </w:r>
      <w:r w:rsidR="00133D21" w:rsidRPr="00F44F63">
        <w:rPr>
          <w:rFonts w:cstheme="minorHAnsi"/>
          <w:u w:val="single"/>
        </w:rPr>
        <w:t xml:space="preserve"> Report:</w:t>
      </w:r>
      <w:r w:rsidR="00CD4809">
        <w:rPr>
          <w:rFonts w:cstheme="minorHAnsi"/>
        </w:rPr>
        <w:t xml:space="preserve">  Chief Horvath presented the monthly activity report to the Board.</w:t>
      </w:r>
    </w:p>
    <w:p w14:paraId="2833669C" w14:textId="77777777" w:rsidR="00CD4809" w:rsidRPr="00F44F63" w:rsidRDefault="00CD4809" w:rsidP="00CD4809">
      <w:pPr>
        <w:spacing w:after="0" w:line="240" w:lineRule="auto"/>
        <w:rPr>
          <w:rFonts w:cstheme="minorHAnsi"/>
        </w:rPr>
      </w:pPr>
    </w:p>
    <w:p w14:paraId="48A6BC37" w14:textId="0BEDE7E9" w:rsidR="005021AF" w:rsidRPr="00974585" w:rsidRDefault="00133D21" w:rsidP="002E2303">
      <w:pPr>
        <w:numPr>
          <w:ilvl w:val="0"/>
          <w:numId w:val="1"/>
        </w:numPr>
        <w:spacing w:after="0" w:line="240" w:lineRule="auto"/>
        <w:jc w:val="both"/>
      </w:pPr>
      <w:bookmarkStart w:id="1" w:name="_Hlk523402210"/>
      <w:r w:rsidRPr="00974585">
        <w:rPr>
          <w:u w:val="single"/>
        </w:rPr>
        <w:t>Monthly Financial Report</w:t>
      </w:r>
      <w:r w:rsidR="00083F07" w:rsidRPr="00974585">
        <w:rPr>
          <w:u w:val="single"/>
        </w:rPr>
        <w:t xml:space="preserve"> </w:t>
      </w:r>
      <w:r w:rsidR="007372A4">
        <w:rPr>
          <w:u w:val="single"/>
        </w:rPr>
        <w:t>for June</w:t>
      </w:r>
      <w:r w:rsidR="00CC1E8C" w:rsidRPr="00974585">
        <w:rPr>
          <w:u w:val="single"/>
        </w:rPr>
        <w:t xml:space="preserve"> 2019</w:t>
      </w:r>
      <w:r w:rsidR="002E2303" w:rsidRPr="00974585">
        <w:rPr>
          <w:u w:val="single"/>
        </w:rPr>
        <w:t>:</w:t>
      </w:r>
      <w:r w:rsidR="002E2303" w:rsidRPr="00974585">
        <w:t xml:space="preserve">  </w:t>
      </w:r>
      <w:r w:rsidR="007372A4">
        <w:t xml:space="preserve">Gabe </w:t>
      </w:r>
      <w:proofErr w:type="spellStart"/>
      <w:r w:rsidR="007372A4">
        <w:t>Buldra</w:t>
      </w:r>
      <w:proofErr w:type="spellEnd"/>
      <w:r w:rsidR="00E026BB" w:rsidRPr="00974585">
        <w:t xml:space="preserve"> presented the financial repor</w:t>
      </w:r>
      <w:r w:rsidR="006352B0" w:rsidRPr="00974585">
        <w:t>ts for the month of</w:t>
      </w:r>
      <w:r w:rsidR="001C28A5">
        <w:t xml:space="preserve"> </w:t>
      </w:r>
      <w:r w:rsidR="003C4FE5">
        <w:t>June</w:t>
      </w:r>
      <w:r w:rsidR="00BB77C2" w:rsidRPr="00974585">
        <w:t>.</w:t>
      </w:r>
      <w:r w:rsidR="005021AF" w:rsidRPr="00974585">
        <w:t xml:space="preserve">  </w:t>
      </w:r>
    </w:p>
    <w:bookmarkEnd w:id="1"/>
    <w:p w14:paraId="3F8F5D60" w14:textId="5CAA6727" w:rsidR="005021AF" w:rsidRDefault="005021AF" w:rsidP="005021AF">
      <w:pPr>
        <w:spacing w:after="0" w:line="240" w:lineRule="auto"/>
        <w:ind w:left="360"/>
        <w:jc w:val="both"/>
      </w:pPr>
      <w:r>
        <w:tab/>
        <w:t>Key points</w:t>
      </w:r>
      <w:r w:rsidR="009618A6">
        <w:t xml:space="preserve"> for the month</w:t>
      </w:r>
      <w:r>
        <w:t>:</w:t>
      </w:r>
      <w:r w:rsidR="00F13807">
        <w:t xml:space="preserve"> </w:t>
      </w:r>
    </w:p>
    <w:p w14:paraId="79FE0C14" w14:textId="5BF0DB59" w:rsidR="00DC620A" w:rsidRPr="00011697" w:rsidRDefault="005021AF" w:rsidP="005021A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697">
        <w:rPr>
          <w:rFonts w:asciiTheme="minorHAnsi" w:hAnsiTheme="minorHAnsi" w:cstheme="minorHAnsi"/>
          <w:sz w:val="22"/>
          <w:szCs w:val="22"/>
        </w:rPr>
        <w:t>Sa</w:t>
      </w:r>
      <w:r w:rsidR="00133D21">
        <w:rPr>
          <w:rFonts w:asciiTheme="minorHAnsi" w:hAnsiTheme="minorHAnsi" w:cstheme="minorHAnsi"/>
          <w:sz w:val="22"/>
          <w:szCs w:val="22"/>
        </w:rPr>
        <w:t>nta Cruz County tax revenue for</w:t>
      </w:r>
      <w:r w:rsidR="00BA4E23">
        <w:rPr>
          <w:rFonts w:asciiTheme="minorHAnsi" w:hAnsiTheme="minorHAnsi" w:cstheme="minorHAnsi"/>
          <w:sz w:val="22"/>
          <w:szCs w:val="22"/>
        </w:rPr>
        <w:t xml:space="preserve"> </w:t>
      </w:r>
      <w:r w:rsidR="00B3743D">
        <w:rPr>
          <w:rFonts w:asciiTheme="minorHAnsi" w:hAnsiTheme="minorHAnsi" w:cstheme="minorHAnsi"/>
          <w:sz w:val="22"/>
          <w:szCs w:val="22"/>
        </w:rPr>
        <w:t>June</w:t>
      </w:r>
      <w:r w:rsidR="001854C4" w:rsidRPr="00011697">
        <w:rPr>
          <w:rFonts w:asciiTheme="minorHAnsi" w:hAnsiTheme="minorHAnsi" w:cstheme="minorHAnsi"/>
          <w:sz w:val="22"/>
          <w:szCs w:val="22"/>
        </w:rPr>
        <w:t xml:space="preserve"> was $</w:t>
      </w:r>
      <w:r w:rsidR="002127BA">
        <w:rPr>
          <w:rFonts w:asciiTheme="minorHAnsi" w:hAnsiTheme="minorHAnsi" w:cstheme="minorHAnsi"/>
          <w:sz w:val="22"/>
          <w:szCs w:val="22"/>
        </w:rPr>
        <w:t>1</w:t>
      </w:r>
      <w:r w:rsidR="00581F02">
        <w:rPr>
          <w:rFonts w:asciiTheme="minorHAnsi" w:hAnsiTheme="minorHAnsi" w:cstheme="minorHAnsi"/>
          <w:sz w:val="22"/>
          <w:szCs w:val="22"/>
        </w:rPr>
        <w:t>23,123</w:t>
      </w:r>
      <w:r w:rsidR="001854C4" w:rsidRPr="00011697">
        <w:rPr>
          <w:rFonts w:asciiTheme="minorHAnsi" w:hAnsiTheme="minorHAnsi" w:cstheme="minorHAnsi"/>
          <w:sz w:val="22"/>
          <w:szCs w:val="22"/>
        </w:rPr>
        <w:t xml:space="preserve"> which was</w:t>
      </w:r>
      <w:r w:rsidR="006352B0">
        <w:rPr>
          <w:rFonts w:asciiTheme="minorHAnsi" w:hAnsiTheme="minorHAnsi" w:cstheme="minorHAnsi"/>
          <w:sz w:val="22"/>
          <w:szCs w:val="22"/>
        </w:rPr>
        <w:t xml:space="preserve"> </w:t>
      </w:r>
      <w:r w:rsidR="002127BA">
        <w:rPr>
          <w:rFonts w:asciiTheme="minorHAnsi" w:hAnsiTheme="minorHAnsi" w:cstheme="minorHAnsi"/>
          <w:sz w:val="22"/>
          <w:szCs w:val="22"/>
        </w:rPr>
        <w:t>under</w:t>
      </w:r>
      <w:r w:rsidR="0028102C">
        <w:rPr>
          <w:rFonts w:asciiTheme="minorHAnsi" w:hAnsiTheme="minorHAnsi" w:cstheme="minorHAnsi"/>
          <w:sz w:val="22"/>
          <w:szCs w:val="22"/>
        </w:rPr>
        <w:t xml:space="preserve"> </w:t>
      </w:r>
      <w:r w:rsidR="00DC620A" w:rsidRPr="00011697">
        <w:rPr>
          <w:rFonts w:asciiTheme="minorHAnsi" w:hAnsiTheme="minorHAnsi" w:cstheme="minorHAnsi"/>
          <w:sz w:val="22"/>
          <w:szCs w:val="22"/>
        </w:rPr>
        <w:t xml:space="preserve">budget by </w:t>
      </w:r>
      <w:r w:rsidR="002127BA">
        <w:rPr>
          <w:rFonts w:asciiTheme="minorHAnsi" w:hAnsiTheme="minorHAnsi" w:cstheme="minorHAnsi"/>
          <w:sz w:val="22"/>
          <w:szCs w:val="22"/>
        </w:rPr>
        <w:t>$</w:t>
      </w:r>
      <w:r w:rsidR="00581F02">
        <w:rPr>
          <w:rFonts w:asciiTheme="minorHAnsi" w:hAnsiTheme="minorHAnsi" w:cstheme="minorHAnsi"/>
          <w:sz w:val="22"/>
          <w:szCs w:val="22"/>
        </w:rPr>
        <w:t>27,017</w:t>
      </w:r>
      <w:r w:rsidR="00BA4E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226429" w14:textId="7F2EA2DC" w:rsidR="00DC620A" w:rsidRPr="00011697" w:rsidRDefault="00540DA7" w:rsidP="005021A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697">
        <w:rPr>
          <w:rFonts w:asciiTheme="minorHAnsi" w:hAnsiTheme="minorHAnsi" w:cstheme="minorHAnsi"/>
          <w:sz w:val="22"/>
          <w:szCs w:val="22"/>
        </w:rPr>
        <w:t>Non-Levy</w:t>
      </w:r>
      <w:r w:rsidR="00DC620A" w:rsidRPr="00011697">
        <w:rPr>
          <w:rFonts w:asciiTheme="minorHAnsi" w:hAnsiTheme="minorHAnsi" w:cstheme="minorHAnsi"/>
          <w:sz w:val="22"/>
          <w:szCs w:val="22"/>
        </w:rPr>
        <w:t xml:space="preserve"> revenue</w:t>
      </w:r>
      <w:r w:rsidRPr="00011697">
        <w:rPr>
          <w:rFonts w:asciiTheme="minorHAnsi" w:hAnsiTheme="minorHAnsi" w:cstheme="minorHAnsi"/>
          <w:sz w:val="22"/>
          <w:szCs w:val="22"/>
        </w:rPr>
        <w:t xml:space="preserve"> was</w:t>
      </w:r>
      <w:r w:rsidR="008B0BD0">
        <w:rPr>
          <w:rFonts w:asciiTheme="minorHAnsi" w:hAnsiTheme="minorHAnsi" w:cstheme="minorHAnsi"/>
          <w:sz w:val="22"/>
          <w:szCs w:val="22"/>
        </w:rPr>
        <w:t xml:space="preserve"> $</w:t>
      </w:r>
      <w:r w:rsidR="00581F02">
        <w:rPr>
          <w:rFonts w:asciiTheme="minorHAnsi" w:hAnsiTheme="minorHAnsi" w:cstheme="minorHAnsi"/>
          <w:sz w:val="22"/>
          <w:szCs w:val="22"/>
        </w:rPr>
        <w:t>96,680</w:t>
      </w:r>
      <w:r w:rsidR="00A423FA">
        <w:rPr>
          <w:rFonts w:asciiTheme="minorHAnsi" w:hAnsiTheme="minorHAnsi" w:cstheme="minorHAnsi"/>
          <w:sz w:val="22"/>
          <w:szCs w:val="22"/>
        </w:rPr>
        <w:t xml:space="preserve"> which was</w:t>
      </w:r>
      <w:r w:rsidR="00C820F8">
        <w:rPr>
          <w:rFonts w:asciiTheme="minorHAnsi" w:hAnsiTheme="minorHAnsi" w:cstheme="minorHAnsi"/>
          <w:sz w:val="22"/>
          <w:szCs w:val="22"/>
        </w:rPr>
        <w:t xml:space="preserve"> </w:t>
      </w:r>
      <w:r w:rsidR="000D35CA">
        <w:rPr>
          <w:rFonts w:asciiTheme="minorHAnsi" w:hAnsiTheme="minorHAnsi" w:cstheme="minorHAnsi"/>
          <w:sz w:val="22"/>
          <w:szCs w:val="22"/>
        </w:rPr>
        <w:t>under</w:t>
      </w:r>
      <w:r w:rsidR="00DC620A" w:rsidRPr="00011697">
        <w:rPr>
          <w:rFonts w:asciiTheme="minorHAnsi" w:hAnsiTheme="minorHAnsi" w:cstheme="minorHAnsi"/>
          <w:sz w:val="22"/>
          <w:szCs w:val="22"/>
        </w:rPr>
        <w:t xml:space="preserve"> budget by $</w:t>
      </w:r>
      <w:r w:rsidR="00581F02">
        <w:rPr>
          <w:rFonts w:asciiTheme="minorHAnsi" w:hAnsiTheme="minorHAnsi" w:cstheme="minorHAnsi"/>
          <w:sz w:val="22"/>
          <w:szCs w:val="22"/>
        </w:rPr>
        <w:t>42,872</w:t>
      </w:r>
      <w:r w:rsidR="00A423FA">
        <w:rPr>
          <w:rFonts w:asciiTheme="minorHAnsi" w:hAnsiTheme="minorHAnsi" w:cstheme="minorHAnsi"/>
          <w:sz w:val="22"/>
          <w:szCs w:val="22"/>
        </w:rPr>
        <w:t>.</w:t>
      </w:r>
    </w:p>
    <w:p w14:paraId="1C694D57" w14:textId="7593245E" w:rsidR="004237E3" w:rsidRDefault="00DC620A" w:rsidP="004237E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1697">
        <w:rPr>
          <w:rFonts w:asciiTheme="minorHAnsi" w:hAnsiTheme="minorHAnsi" w:cstheme="minorHAnsi"/>
          <w:sz w:val="22"/>
          <w:szCs w:val="22"/>
        </w:rPr>
        <w:t xml:space="preserve">Expenses for the month </w:t>
      </w:r>
      <w:r w:rsidR="00B34DA3">
        <w:rPr>
          <w:rFonts w:asciiTheme="minorHAnsi" w:hAnsiTheme="minorHAnsi" w:cstheme="minorHAnsi"/>
          <w:sz w:val="22"/>
          <w:szCs w:val="22"/>
        </w:rPr>
        <w:t>totaled</w:t>
      </w:r>
      <w:r w:rsidR="00133D21">
        <w:rPr>
          <w:rFonts w:asciiTheme="minorHAnsi" w:hAnsiTheme="minorHAnsi" w:cstheme="minorHAnsi"/>
          <w:sz w:val="22"/>
          <w:szCs w:val="22"/>
        </w:rPr>
        <w:t xml:space="preserve"> </w:t>
      </w:r>
      <w:r w:rsidR="008B0BD0">
        <w:rPr>
          <w:rFonts w:asciiTheme="minorHAnsi" w:hAnsiTheme="minorHAnsi" w:cstheme="minorHAnsi"/>
          <w:sz w:val="22"/>
          <w:szCs w:val="22"/>
        </w:rPr>
        <w:t>$</w:t>
      </w:r>
      <w:r w:rsidR="00581F02">
        <w:rPr>
          <w:rFonts w:asciiTheme="minorHAnsi" w:hAnsiTheme="minorHAnsi" w:cstheme="minorHAnsi"/>
          <w:sz w:val="22"/>
          <w:szCs w:val="22"/>
        </w:rPr>
        <w:t>330,873</w:t>
      </w:r>
      <w:r w:rsidR="003D244C">
        <w:rPr>
          <w:rFonts w:asciiTheme="minorHAnsi" w:hAnsiTheme="minorHAnsi" w:cstheme="minorHAnsi"/>
          <w:sz w:val="22"/>
          <w:szCs w:val="22"/>
        </w:rPr>
        <w:t xml:space="preserve"> which </w:t>
      </w:r>
      <w:r w:rsidR="00007DC4">
        <w:rPr>
          <w:rFonts w:asciiTheme="minorHAnsi" w:hAnsiTheme="minorHAnsi" w:cstheme="minorHAnsi"/>
          <w:sz w:val="22"/>
          <w:szCs w:val="22"/>
        </w:rPr>
        <w:t xml:space="preserve">was </w:t>
      </w:r>
      <w:r w:rsidR="00581F02">
        <w:rPr>
          <w:rFonts w:asciiTheme="minorHAnsi" w:hAnsiTheme="minorHAnsi" w:cstheme="minorHAnsi"/>
          <w:sz w:val="22"/>
          <w:szCs w:val="22"/>
        </w:rPr>
        <w:t>over</w:t>
      </w:r>
      <w:r w:rsidR="00007DC4">
        <w:rPr>
          <w:rFonts w:asciiTheme="minorHAnsi" w:hAnsiTheme="minorHAnsi" w:cstheme="minorHAnsi"/>
          <w:sz w:val="22"/>
          <w:szCs w:val="22"/>
        </w:rPr>
        <w:t xml:space="preserve"> </w:t>
      </w:r>
      <w:r w:rsidRPr="00011697">
        <w:rPr>
          <w:rFonts w:asciiTheme="minorHAnsi" w:hAnsiTheme="minorHAnsi" w:cstheme="minorHAnsi"/>
          <w:sz w:val="22"/>
          <w:szCs w:val="22"/>
        </w:rPr>
        <w:t xml:space="preserve">budget by </w:t>
      </w:r>
      <w:r w:rsidR="00EC2F68">
        <w:rPr>
          <w:rFonts w:asciiTheme="minorHAnsi" w:hAnsiTheme="minorHAnsi" w:cstheme="minorHAnsi"/>
          <w:sz w:val="22"/>
          <w:szCs w:val="22"/>
        </w:rPr>
        <w:t>$</w:t>
      </w:r>
      <w:r w:rsidR="00D16E65">
        <w:rPr>
          <w:rFonts w:asciiTheme="minorHAnsi" w:hAnsiTheme="minorHAnsi" w:cstheme="minorHAnsi"/>
          <w:sz w:val="22"/>
          <w:szCs w:val="22"/>
        </w:rPr>
        <w:t>33,348</w:t>
      </w:r>
      <w:r w:rsidR="00007DC4">
        <w:rPr>
          <w:rFonts w:asciiTheme="minorHAnsi" w:hAnsiTheme="minorHAnsi" w:cstheme="minorHAnsi"/>
          <w:sz w:val="22"/>
          <w:szCs w:val="22"/>
        </w:rPr>
        <w:t>.</w:t>
      </w:r>
      <w:r w:rsidR="009E1288" w:rsidRPr="00011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C8D149" w14:textId="7C0ECC70" w:rsidR="00F91420" w:rsidRDefault="00F91420" w:rsidP="004237E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Fiscal year revenues are over</w:t>
      </w:r>
      <w:r w:rsidR="00007D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budget by </w:t>
      </w:r>
      <w:r w:rsidR="00D16E65">
        <w:rPr>
          <w:rFonts w:asciiTheme="minorHAnsi" w:hAnsiTheme="minorHAnsi" w:cstheme="minorHAnsi"/>
          <w:sz w:val="22"/>
          <w:szCs w:val="22"/>
        </w:rPr>
        <w:t>$122,899</w:t>
      </w:r>
      <w:r w:rsidR="002127BA">
        <w:rPr>
          <w:rFonts w:asciiTheme="minorHAnsi" w:hAnsiTheme="minorHAnsi" w:cstheme="minorHAnsi"/>
          <w:sz w:val="22"/>
          <w:szCs w:val="22"/>
        </w:rPr>
        <w:t>; fiscal year expenses are under</w:t>
      </w:r>
      <w:r w:rsidR="005F234B">
        <w:rPr>
          <w:rFonts w:asciiTheme="minorHAnsi" w:hAnsiTheme="minorHAnsi" w:cstheme="minorHAnsi"/>
          <w:sz w:val="22"/>
          <w:szCs w:val="22"/>
        </w:rPr>
        <w:t xml:space="preserve"> budget </w:t>
      </w:r>
      <w:r w:rsidR="006D311B">
        <w:rPr>
          <w:rFonts w:asciiTheme="minorHAnsi" w:hAnsiTheme="minorHAnsi" w:cstheme="minorHAnsi"/>
          <w:sz w:val="22"/>
          <w:szCs w:val="22"/>
        </w:rPr>
        <w:t>by $</w:t>
      </w:r>
      <w:r w:rsidR="00D16E65">
        <w:rPr>
          <w:rFonts w:asciiTheme="minorHAnsi" w:hAnsiTheme="minorHAnsi" w:cstheme="minorHAnsi"/>
          <w:sz w:val="22"/>
          <w:szCs w:val="22"/>
        </w:rPr>
        <w:t>10,994</w:t>
      </w:r>
      <w:r w:rsidR="00007DC4">
        <w:rPr>
          <w:rFonts w:asciiTheme="minorHAnsi" w:hAnsiTheme="minorHAnsi" w:cstheme="minorHAnsi"/>
          <w:sz w:val="22"/>
          <w:szCs w:val="22"/>
        </w:rPr>
        <w:t>.</w:t>
      </w:r>
    </w:p>
    <w:p w14:paraId="4911865B" w14:textId="77777777" w:rsidR="0099300A" w:rsidRDefault="0099300A" w:rsidP="0099300A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05C2AAC" w14:textId="77777777" w:rsidR="006B2048" w:rsidRDefault="00133D21" w:rsidP="002D7966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Consent Agenda</w:t>
      </w:r>
    </w:p>
    <w:p w14:paraId="3E0254D0" w14:textId="62628386" w:rsidR="009155B7" w:rsidRPr="00C52E14" w:rsidRDefault="00C23710" w:rsidP="00C52E1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D16E65">
        <w:rPr>
          <w:rFonts w:asciiTheme="minorHAnsi" w:hAnsiTheme="minorHAnsi" w:cstheme="minorHAnsi"/>
          <w:sz w:val="22"/>
          <w:szCs w:val="22"/>
        </w:rPr>
        <w:t>June</w:t>
      </w:r>
      <w:r w:rsidR="0098148D">
        <w:rPr>
          <w:rFonts w:asciiTheme="minorHAnsi" w:hAnsiTheme="minorHAnsi" w:cstheme="minorHAnsi"/>
          <w:sz w:val="22"/>
          <w:szCs w:val="22"/>
        </w:rPr>
        <w:t xml:space="preserve"> 26</w:t>
      </w:r>
      <w:r w:rsidR="004F6D05">
        <w:rPr>
          <w:rFonts w:asciiTheme="minorHAnsi" w:hAnsiTheme="minorHAnsi" w:cstheme="minorHAnsi"/>
          <w:sz w:val="22"/>
          <w:szCs w:val="22"/>
        </w:rPr>
        <w:t>, 2019</w:t>
      </w:r>
      <w:r w:rsidR="00974585">
        <w:rPr>
          <w:rFonts w:asciiTheme="minorHAnsi" w:hAnsiTheme="minorHAnsi" w:cstheme="minorHAnsi"/>
          <w:sz w:val="22"/>
          <w:szCs w:val="22"/>
        </w:rPr>
        <w:t>,</w:t>
      </w:r>
      <w:r w:rsidR="0098148D">
        <w:rPr>
          <w:rFonts w:asciiTheme="minorHAnsi" w:hAnsiTheme="minorHAnsi" w:cstheme="minorHAnsi"/>
          <w:sz w:val="22"/>
          <w:szCs w:val="22"/>
        </w:rPr>
        <w:t xml:space="preserve"> public hearing and</w:t>
      </w:r>
      <w:r>
        <w:rPr>
          <w:rFonts w:asciiTheme="minorHAnsi" w:hAnsiTheme="minorHAnsi" w:cstheme="minorHAnsi"/>
          <w:sz w:val="22"/>
          <w:szCs w:val="22"/>
        </w:rPr>
        <w:t xml:space="preserve"> regular board me</w:t>
      </w:r>
      <w:r w:rsidR="00841EF4">
        <w:rPr>
          <w:rFonts w:asciiTheme="minorHAnsi" w:hAnsiTheme="minorHAnsi" w:cstheme="minorHAnsi"/>
          <w:sz w:val="22"/>
          <w:szCs w:val="22"/>
        </w:rPr>
        <w:t>eting</w:t>
      </w:r>
    </w:p>
    <w:p w14:paraId="74ED4F68" w14:textId="17A27ED7" w:rsidR="00831B3B" w:rsidRPr="00C52E14" w:rsidRDefault="00C23710" w:rsidP="00C52E1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Approval of </w:t>
      </w:r>
      <w:r w:rsidR="00D94C9F">
        <w:rPr>
          <w:rFonts w:asciiTheme="minorHAnsi" w:hAnsiTheme="minorHAnsi" w:cstheme="minorHAnsi"/>
          <w:sz w:val="22"/>
          <w:szCs w:val="22"/>
        </w:rPr>
        <w:t>monthly financial reports</w:t>
      </w:r>
    </w:p>
    <w:p w14:paraId="0CB3585E" w14:textId="7BA14189" w:rsidR="00C23710" w:rsidRPr="005442CF" w:rsidRDefault="005442CF" w:rsidP="005442C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Mary Dahl asked for any questions or comments from the Board.  </w:t>
      </w:r>
      <w:r w:rsidR="004570AC">
        <w:rPr>
          <w:rFonts w:cstheme="minorHAnsi"/>
        </w:rPr>
        <w:t>Bill Kirkpatrick</w:t>
      </w:r>
      <w:r>
        <w:rPr>
          <w:rFonts w:cstheme="minorHAnsi"/>
        </w:rPr>
        <w:t xml:space="preserve"> made a</w:t>
      </w:r>
      <w:r w:rsidR="00C42425">
        <w:rPr>
          <w:rFonts w:cstheme="minorHAnsi"/>
        </w:rPr>
        <w:t xml:space="preserve"> motion to approve the consent agenda</w:t>
      </w:r>
      <w:r>
        <w:rPr>
          <w:rFonts w:cstheme="minorHAnsi"/>
        </w:rPr>
        <w:t xml:space="preserve"> and </w:t>
      </w:r>
      <w:r w:rsidR="008F1277">
        <w:rPr>
          <w:rFonts w:cstheme="minorHAnsi"/>
        </w:rPr>
        <w:t>Herb Wisdom</w:t>
      </w:r>
      <w:r w:rsidR="00083F07">
        <w:rPr>
          <w:rFonts w:cstheme="minorHAnsi"/>
        </w:rPr>
        <w:t xml:space="preserve"> </w:t>
      </w:r>
      <w:r>
        <w:rPr>
          <w:rFonts w:cstheme="minorHAnsi"/>
        </w:rPr>
        <w:t>seconded the motion; all were in favor, the motion passed.</w:t>
      </w:r>
    </w:p>
    <w:p w14:paraId="123DD4AB" w14:textId="088D21EB" w:rsidR="00CA1FE5" w:rsidRDefault="009C7BBA" w:rsidP="00CA1FE5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Discussion and possible action on Board’s generic process for conducting a performance evaluation for the Fire Chief</w:t>
      </w:r>
      <w:r w:rsidR="00C52E14">
        <w:rPr>
          <w:u w:val="single"/>
        </w:rPr>
        <w:t>:</w:t>
      </w:r>
      <w:r w:rsidR="00447187">
        <w:t xml:space="preserve">  </w:t>
      </w:r>
      <w:r w:rsidR="009B6AC3">
        <w:t>Mary Dahl</w:t>
      </w:r>
      <w:r w:rsidR="00E91B1D">
        <w:t xml:space="preserve"> explained that while Chief Horvath’s contract references a performance review process, it does not spell out how that process should unfold for this or for any Chief.  In working with the District’s attorney to pr</w:t>
      </w:r>
      <w:r w:rsidR="00F16CAA">
        <w:t xml:space="preserve">epare agenda items on the employment performance matter, he pointed out that the process used to review </w:t>
      </w:r>
      <w:r w:rsidR="00E43983">
        <w:t>this,</w:t>
      </w:r>
      <w:r w:rsidR="00F16CAA">
        <w:t xml:space="preserve"> or any Chief is a matter of Board policy and, therefore, should not be discussed or determined except </w:t>
      </w:r>
      <w:r w:rsidR="000A6208">
        <w:t xml:space="preserve">in </w:t>
      </w:r>
      <w:r w:rsidR="00F16CAA">
        <w:t>public session</w:t>
      </w:r>
      <w:r w:rsidR="00B33FF6">
        <w:t>.</w:t>
      </w:r>
      <w:r w:rsidR="00930167" w:rsidRPr="00930167">
        <w:t xml:space="preserve"> </w:t>
      </w:r>
      <w:r w:rsidR="00930167">
        <w:t xml:space="preserve"> Mary Dahl continued by outlining the process to be used to evaluate the Fire Chief which included giving the Fire Chief notice in accordance with ARS </w:t>
      </w:r>
      <w:r w:rsidR="00930167">
        <w:rPr>
          <w:rFonts w:cstheme="minorHAnsi"/>
        </w:rPr>
        <w:t>§</w:t>
      </w:r>
      <w:r w:rsidR="00930167">
        <w:t xml:space="preserve">38-431.03(A)(1) the opportunity to have the Board’s performance review conducted in a public session to which Chief Horvath agreed.  </w:t>
      </w:r>
      <w:r w:rsidR="002327E2">
        <w:t xml:space="preserve">  Candy Clancy asked if </w:t>
      </w:r>
      <w:r w:rsidR="00EE4C7D">
        <w:t>the Board would agree to postpone</w:t>
      </w:r>
      <w:r w:rsidR="002117B5">
        <w:t xml:space="preserve"> until next month</w:t>
      </w:r>
      <w:r w:rsidR="00EE4C7D">
        <w:t xml:space="preserve"> conducting Chief Horvath’s performance evaluation</w:t>
      </w:r>
      <w:r w:rsidR="008D0D23">
        <w:t xml:space="preserve"> to allow Board members more time to review the evaluation form and process to which Mary Dahl</w:t>
      </w:r>
      <w:r w:rsidR="009525C7">
        <w:t xml:space="preserve"> explained</w:t>
      </w:r>
      <w:r w:rsidR="00FA2B3A">
        <w:t xml:space="preserve"> that </w:t>
      </w:r>
      <w:r w:rsidR="009A6FDC">
        <w:t>further discussion</w:t>
      </w:r>
      <w:r w:rsidR="008571C8">
        <w:t xml:space="preserve"> and explanation</w:t>
      </w:r>
      <w:r w:rsidR="009A6FDC">
        <w:t xml:space="preserve"> could take place in executive session.</w:t>
      </w:r>
      <w:r w:rsidR="00B33FF6">
        <w:t xml:space="preserve">  </w:t>
      </w:r>
      <w:r w:rsidR="00B82D4A">
        <w:t>The Board</w:t>
      </w:r>
      <w:r w:rsidR="00CA1FE5">
        <w:t xml:space="preserve"> agreed to</w:t>
      </w:r>
      <w:r w:rsidR="00B82D4A">
        <w:t xml:space="preserve"> convene to executive session</w:t>
      </w:r>
      <w:r w:rsidR="006D5C5A">
        <w:t xml:space="preserve"> to complete, compile and review the performance evaluations for Chief Horvath.</w:t>
      </w:r>
      <w:r w:rsidR="009830CB">
        <w:t xml:space="preserve">  Bill Kirkpatrick made a motion to a</w:t>
      </w:r>
      <w:r w:rsidR="00D929E3">
        <w:t>pprove the generic process for conducting a perfo</w:t>
      </w:r>
      <w:r w:rsidR="002A439A">
        <w:t xml:space="preserve">rmance evaluation for the Fire Chief and Mike Connelly seconded the motion; Board members </w:t>
      </w:r>
      <w:r w:rsidR="00C91D73">
        <w:t xml:space="preserve">Mary </w:t>
      </w:r>
      <w:r w:rsidR="002A439A">
        <w:t xml:space="preserve">Dahl and </w:t>
      </w:r>
      <w:r w:rsidR="00C91D73">
        <w:t xml:space="preserve">Herb </w:t>
      </w:r>
      <w:r w:rsidR="002A439A">
        <w:t>Wisdom were in favor and Candy Clancy was opposed, the motion passed.</w:t>
      </w:r>
      <w:r w:rsidR="00CA1FE5">
        <w:t xml:space="preserve"> </w:t>
      </w:r>
    </w:p>
    <w:p w14:paraId="589D516D" w14:textId="77777777" w:rsidR="00012120" w:rsidRDefault="00012120" w:rsidP="00012120">
      <w:pPr>
        <w:pStyle w:val="ListParagraph"/>
        <w:ind w:left="1080"/>
        <w:jc w:val="both"/>
      </w:pPr>
    </w:p>
    <w:p w14:paraId="49F8133F" w14:textId="5B09626C" w:rsidR="00F62574" w:rsidRPr="00F62574" w:rsidRDefault="00845BAD" w:rsidP="00DC2764">
      <w:pPr>
        <w:numPr>
          <w:ilvl w:val="0"/>
          <w:numId w:val="1"/>
        </w:numPr>
        <w:spacing w:after="0" w:line="240" w:lineRule="auto"/>
        <w:jc w:val="both"/>
      </w:pPr>
      <w:r w:rsidRPr="009C7BBA">
        <w:rPr>
          <w:u w:val="single"/>
        </w:rPr>
        <w:t>Dis</w:t>
      </w:r>
      <w:r w:rsidR="00C52E14" w:rsidRPr="009C7BBA">
        <w:rPr>
          <w:u w:val="single"/>
        </w:rPr>
        <w:t xml:space="preserve">cussion and possible action to </w:t>
      </w:r>
      <w:r w:rsidR="00F62574">
        <w:rPr>
          <w:u w:val="single"/>
        </w:rPr>
        <w:t>convene into an executive session pursuant to A.R.S. §38-431.03(A)(1) for purposes of annual performance review for Chief Horvath</w:t>
      </w:r>
      <w:r w:rsidR="00D338AF" w:rsidRPr="009C7BBA">
        <w:rPr>
          <w:u w:val="single"/>
        </w:rPr>
        <w:t>:</w:t>
      </w:r>
      <w:r w:rsidR="00DC3BB5">
        <w:rPr>
          <w:u w:val="single"/>
        </w:rPr>
        <w:t xml:space="preserve"> </w:t>
      </w:r>
      <w:r w:rsidR="006F673E">
        <w:t xml:space="preserve">  Mary Dahl</w:t>
      </w:r>
      <w:r w:rsidR="00CF69E2">
        <w:t xml:space="preserve"> asked for a</w:t>
      </w:r>
      <w:r w:rsidR="006F673E">
        <w:t xml:space="preserve"> motion pursuant to A.R.S. </w:t>
      </w:r>
      <w:r w:rsidR="006F673E">
        <w:rPr>
          <w:rFonts w:cstheme="minorHAnsi"/>
        </w:rPr>
        <w:t>§</w:t>
      </w:r>
      <w:r w:rsidR="00602571">
        <w:t>38-431-03(A)(1) to convene to executive session for purposes of annual performance review for Chief Horvath</w:t>
      </w:r>
      <w:r w:rsidR="00161633">
        <w:t>.  Herb Wisdom made a motion to convene to executive session and</w:t>
      </w:r>
      <w:r w:rsidR="00602571">
        <w:t xml:space="preserve"> Mike Connelly seconded the motion; all were in favor, the motion passed.</w:t>
      </w:r>
      <w:r w:rsidR="006F673E">
        <w:t xml:space="preserve"> </w:t>
      </w:r>
    </w:p>
    <w:p w14:paraId="2A9900F1" w14:textId="6372E640" w:rsidR="00CB502F" w:rsidRDefault="00A87F1F" w:rsidP="00F62574">
      <w:pPr>
        <w:spacing w:after="0" w:line="240" w:lineRule="auto"/>
        <w:jc w:val="both"/>
      </w:pPr>
      <w:r>
        <w:t xml:space="preserve">  </w:t>
      </w:r>
      <w:r w:rsidR="001321FA">
        <w:t xml:space="preserve"> </w:t>
      </w:r>
    </w:p>
    <w:p w14:paraId="44327705" w14:textId="647CE01A" w:rsidR="00B81D7E" w:rsidRDefault="00237692" w:rsidP="00B10F98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Discussion an</w:t>
      </w:r>
      <w:r w:rsidR="008E2889">
        <w:rPr>
          <w:u w:val="single"/>
        </w:rPr>
        <w:t>d possible</w:t>
      </w:r>
      <w:r w:rsidR="00A2400F">
        <w:rPr>
          <w:u w:val="single"/>
        </w:rPr>
        <w:t xml:space="preserve"> action</w:t>
      </w:r>
      <w:r w:rsidR="008E2889">
        <w:rPr>
          <w:u w:val="single"/>
        </w:rPr>
        <w:t xml:space="preserve"> </w:t>
      </w:r>
      <w:r w:rsidR="008A0378">
        <w:rPr>
          <w:u w:val="single"/>
        </w:rPr>
        <w:t>regarding or as a result of the annual performance review of Chief Horvath</w:t>
      </w:r>
      <w:r w:rsidR="00B16086">
        <w:rPr>
          <w:u w:val="single"/>
        </w:rPr>
        <w:t>:</w:t>
      </w:r>
      <w:r w:rsidR="00E2147A">
        <w:t xml:space="preserve"> </w:t>
      </w:r>
      <w:r w:rsidR="00D45907">
        <w:t xml:space="preserve">  </w:t>
      </w:r>
      <w:r w:rsidR="00E2147A">
        <w:t xml:space="preserve"> </w:t>
      </w:r>
      <w:r w:rsidR="009C049E">
        <w:t>Mary Dahl asked for a motion</w:t>
      </w:r>
      <w:r w:rsidR="00504768">
        <w:t xml:space="preserve"> regarding or as a result</w:t>
      </w:r>
      <w:r w:rsidR="006408FE">
        <w:t xml:space="preserve"> of the annual performance review of Chief Horvath.  Candy Clancy made a motion to approve</w:t>
      </w:r>
      <w:r w:rsidR="002C56E0">
        <w:t xml:space="preserve"> the annual performance review of Chief Horvath and Mike Connelly seconded the motion; all were in favor, the motion passed.</w:t>
      </w:r>
    </w:p>
    <w:p w14:paraId="2406E7C5" w14:textId="77777777" w:rsidR="00237692" w:rsidRDefault="00237692" w:rsidP="00237692">
      <w:pPr>
        <w:pStyle w:val="ListParagraph"/>
      </w:pPr>
    </w:p>
    <w:p w14:paraId="2DB2161B" w14:textId="1E697A83" w:rsidR="00237692" w:rsidRDefault="00237692" w:rsidP="009F5248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 xml:space="preserve">Discussion </w:t>
      </w:r>
      <w:r w:rsidR="00E0474E">
        <w:rPr>
          <w:u w:val="single"/>
        </w:rPr>
        <w:t>on Board packet availability prior to meeting day</w:t>
      </w:r>
      <w:r>
        <w:rPr>
          <w:u w:val="single"/>
        </w:rPr>
        <w:t>:</w:t>
      </w:r>
      <w:r w:rsidR="0044071E">
        <w:rPr>
          <w:u w:val="single"/>
        </w:rPr>
        <w:t xml:space="preserve"> </w:t>
      </w:r>
      <w:r w:rsidR="0044071E">
        <w:t xml:space="preserve">  </w:t>
      </w:r>
      <w:r w:rsidR="003B343C">
        <w:t>Candy Clancy explained that receiving the Board</w:t>
      </w:r>
      <w:r w:rsidR="0095398F">
        <w:t xml:space="preserve"> packet with only a day or two</w:t>
      </w:r>
      <w:r w:rsidR="004D206C">
        <w:t xml:space="preserve"> in advance of the meeting</w:t>
      </w:r>
      <w:r w:rsidR="0095398F">
        <w:t xml:space="preserve"> is cumbersome and </w:t>
      </w:r>
      <w:r w:rsidR="009C049E">
        <w:t>ask</w:t>
      </w:r>
      <w:r w:rsidR="0095398F">
        <w:t>s that the packets be ready and available on the Friday prior to Board meeting week</w:t>
      </w:r>
      <w:r w:rsidR="00E924DE">
        <w:t xml:space="preserve">.  Mary Dahl commented that </w:t>
      </w:r>
      <w:r w:rsidR="006B49D7">
        <w:t xml:space="preserve">in discussing this with the </w:t>
      </w:r>
      <w:r w:rsidR="00E924DE">
        <w:t>Chief</w:t>
      </w:r>
      <w:r w:rsidR="00B721D2">
        <w:t xml:space="preserve">, </w:t>
      </w:r>
      <w:r w:rsidR="00E924DE">
        <w:t>the</w:t>
      </w:r>
      <w:r w:rsidR="00B721D2">
        <w:t xml:space="preserve"> goal</w:t>
      </w:r>
      <w:r w:rsidR="00E924DE">
        <w:t xml:space="preserve"> is to have the packet to the Board as early as possible</w:t>
      </w:r>
      <w:r w:rsidR="00B721D2">
        <w:t>.</w:t>
      </w:r>
    </w:p>
    <w:p w14:paraId="0B6098FF" w14:textId="77777777" w:rsidR="00237692" w:rsidRDefault="00237692" w:rsidP="00237692">
      <w:pPr>
        <w:pStyle w:val="ListParagraph"/>
      </w:pPr>
    </w:p>
    <w:p w14:paraId="6380FB9B" w14:textId="7EB57066" w:rsidR="00237692" w:rsidRDefault="00237692" w:rsidP="009F5248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Future Agenda Items:</w:t>
      </w:r>
    </w:p>
    <w:p w14:paraId="11A5E388" w14:textId="660676AA" w:rsidR="00456486" w:rsidRPr="00FF387C" w:rsidRDefault="00F63A0B" w:rsidP="00056A2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F387C">
        <w:rPr>
          <w:rFonts w:asciiTheme="minorHAnsi" w:hAnsiTheme="minorHAnsi"/>
          <w:sz w:val="22"/>
          <w:szCs w:val="22"/>
        </w:rPr>
        <w:t>Update on cell tower</w:t>
      </w:r>
    </w:p>
    <w:p w14:paraId="210352F1" w14:textId="07953F2F" w:rsidR="00F63A0B" w:rsidRPr="00FF387C" w:rsidRDefault="00F63A0B" w:rsidP="00056A2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F387C">
        <w:rPr>
          <w:rFonts w:asciiTheme="minorHAnsi" w:hAnsiTheme="minorHAnsi"/>
          <w:sz w:val="22"/>
          <w:szCs w:val="22"/>
        </w:rPr>
        <w:t>Take home vehicle for Chief</w:t>
      </w:r>
    </w:p>
    <w:p w14:paraId="03A5AF7E" w14:textId="06BBDD33" w:rsidR="00F63A0B" w:rsidRPr="00FF387C" w:rsidRDefault="00FF387C" w:rsidP="00056A2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F387C">
        <w:rPr>
          <w:rFonts w:asciiTheme="minorHAnsi" w:hAnsiTheme="minorHAnsi"/>
          <w:sz w:val="22"/>
          <w:szCs w:val="22"/>
        </w:rPr>
        <w:t>Draft MOU from firefighters</w:t>
      </w:r>
    </w:p>
    <w:p w14:paraId="70219563" w14:textId="5236FB18" w:rsidR="00FF387C" w:rsidRPr="00FF387C" w:rsidRDefault="00FF387C" w:rsidP="00056A2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FF387C">
        <w:rPr>
          <w:rFonts w:asciiTheme="minorHAnsi" w:hAnsiTheme="minorHAnsi"/>
          <w:sz w:val="22"/>
          <w:szCs w:val="22"/>
        </w:rPr>
        <w:t>Staff request for change in office hours</w:t>
      </w:r>
    </w:p>
    <w:p w14:paraId="46D864A1" w14:textId="77777777" w:rsidR="002E2303" w:rsidRPr="00FF387C" w:rsidRDefault="002E2303" w:rsidP="002E2303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5656FC0A" w14:textId="73EFB6C6" w:rsidR="00D552EA" w:rsidRDefault="00D552EA" w:rsidP="002E2303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Call to the Public:</w:t>
      </w:r>
      <w:r>
        <w:t xml:space="preserve">  </w:t>
      </w:r>
      <w:r w:rsidR="00861AB7">
        <w:t>Herb Wisdom suggested to the Honor Guard that they consider contacting Chamber of Commerce to buy and sell tickets for the Dennis Quaid concert</w:t>
      </w:r>
      <w:r w:rsidR="005C6FCD">
        <w:t xml:space="preserve"> as a fundraiser.</w:t>
      </w:r>
    </w:p>
    <w:p w14:paraId="66BA833C" w14:textId="77777777" w:rsidR="00F5628F" w:rsidRPr="00D552EA" w:rsidRDefault="00F5628F" w:rsidP="00F5628F">
      <w:pPr>
        <w:spacing w:after="0" w:line="240" w:lineRule="auto"/>
        <w:ind w:left="360"/>
        <w:jc w:val="both"/>
      </w:pPr>
    </w:p>
    <w:p w14:paraId="76994C3A" w14:textId="6B317063" w:rsidR="002E2303" w:rsidRDefault="002E2303" w:rsidP="002E2303">
      <w:pPr>
        <w:numPr>
          <w:ilvl w:val="0"/>
          <w:numId w:val="1"/>
        </w:numPr>
        <w:spacing w:after="0" w:line="240" w:lineRule="auto"/>
        <w:jc w:val="both"/>
      </w:pPr>
      <w:r>
        <w:rPr>
          <w:u w:val="single"/>
        </w:rPr>
        <w:t>Next Meeting:</w:t>
      </w:r>
      <w:r w:rsidR="00856622">
        <w:t xml:space="preserve"> </w:t>
      </w:r>
      <w:r w:rsidR="00206892">
        <w:t xml:space="preserve"> </w:t>
      </w:r>
      <w:r w:rsidR="00A370A3">
        <w:t>August 28</w:t>
      </w:r>
      <w:r w:rsidR="000229F6">
        <w:t xml:space="preserve">, </w:t>
      </w:r>
      <w:r w:rsidR="006D623A">
        <w:t>2019</w:t>
      </w:r>
      <w:r w:rsidR="00750091">
        <w:t>,</w:t>
      </w:r>
      <w:r w:rsidR="006D623A">
        <w:t xml:space="preserve"> </w:t>
      </w:r>
      <w:r w:rsidR="00617EAB">
        <w:t>at</w:t>
      </w:r>
      <w:r w:rsidR="00206892">
        <w:t xml:space="preserve"> </w:t>
      </w:r>
      <w:r w:rsidR="00237692">
        <w:t>9:00 a</w:t>
      </w:r>
      <w:r w:rsidR="00C92A33">
        <w:t xml:space="preserve">.m. at </w:t>
      </w:r>
      <w:proofErr w:type="spellStart"/>
      <w:r w:rsidR="00C92A33">
        <w:t>Tubac</w:t>
      </w:r>
      <w:proofErr w:type="spellEnd"/>
      <w:r w:rsidR="00C92A33">
        <w:t xml:space="preserve"> Fire Station #2, 1360 W. Frontage Road</w:t>
      </w:r>
      <w:r w:rsidR="00133CAC">
        <w:t>, Rio Rico.</w:t>
      </w:r>
    </w:p>
    <w:p w14:paraId="720E41CE" w14:textId="77777777" w:rsidR="002E2303" w:rsidRDefault="002E2303" w:rsidP="002E2303">
      <w:pPr>
        <w:pStyle w:val="ListParagraph"/>
        <w:jc w:val="both"/>
      </w:pPr>
    </w:p>
    <w:p w14:paraId="27FF7C0A" w14:textId="58A8F6C1" w:rsidR="002E2303" w:rsidRPr="00FB1F6C" w:rsidRDefault="002E2303" w:rsidP="002E2303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BD2258">
        <w:rPr>
          <w:u w:val="single"/>
        </w:rPr>
        <w:t>Adjourn Meeting</w:t>
      </w:r>
      <w:r>
        <w:rPr>
          <w:u w:val="single"/>
        </w:rPr>
        <w:t>:</w:t>
      </w:r>
      <w:r w:rsidR="003E608B">
        <w:t xml:space="preserve">   </w:t>
      </w:r>
      <w:r w:rsidR="00A370A3">
        <w:t>Bill Kirkpatrick</w:t>
      </w:r>
      <w:r>
        <w:t xml:space="preserve"> made a motio</w:t>
      </w:r>
      <w:r w:rsidR="00624D3A">
        <w:t>n</w:t>
      </w:r>
      <w:r w:rsidR="003E608B">
        <w:t xml:space="preserve"> to adjourn the meeting at </w:t>
      </w:r>
      <w:r w:rsidR="00B81D7E">
        <w:t>1</w:t>
      </w:r>
      <w:r w:rsidR="00617EAB">
        <w:t>0</w:t>
      </w:r>
      <w:r w:rsidR="00B81D7E">
        <w:t>:</w:t>
      </w:r>
      <w:r w:rsidR="00237692">
        <w:t>2</w:t>
      </w:r>
      <w:r w:rsidR="00A370A3">
        <w:t>0</w:t>
      </w:r>
      <w:r>
        <w:t xml:space="preserve"> </w:t>
      </w:r>
      <w:r w:rsidR="00965916">
        <w:t>a</w:t>
      </w:r>
      <w:r w:rsidR="00624D3A">
        <w:t>.</w:t>
      </w:r>
      <w:r w:rsidR="003E608B">
        <w:t>m., and</w:t>
      </w:r>
      <w:r w:rsidR="001B01AB">
        <w:t xml:space="preserve"> </w:t>
      </w:r>
      <w:r w:rsidR="00A370A3">
        <w:t>Herb Wisdom</w:t>
      </w:r>
      <w:r w:rsidR="003E608B">
        <w:t xml:space="preserve"> </w:t>
      </w:r>
      <w:r>
        <w:t xml:space="preserve">seconded the motion; all were in favor, the motion passed. </w:t>
      </w:r>
    </w:p>
    <w:sectPr w:rsidR="002E2303" w:rsidRPr="00FB1F6C" w:rsidSect="00BB0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0F2B" w14:textId="77777777" w:rsidR="003F48BD" w:rsidRDefault="003F48BD" w:rsidP="005D22B9">
      <w:pPr>
        <w:spacing w:after="0" w:line="240" w:lineRule="auto"/>
      </w:pPr>
      <w:r>
        <w:separator/>
      </w:r>
    </w:p>
  </w:endnote>
  <w:endnote w:type="continuationSeparator" w:id="0">
    <w:p w14:paraId="0908FCA8" w14:textId="77777777" w:rsidR="003F48BD" w:rsidRDefault="003F48BD" w:rsidP="005D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1A4A" w14:textId="77777777" w:rsidR="00C46BA0" w:rsidRDefault="00C46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763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DBD31" w14:textId="77777777" w:rsidR="00C46BA0" w:rsidRDefault="00C46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FE1AF" w14:textId="77777777" w:rsidR="00C46BA0" w:rsidRDefault="00C46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DF47" w14:textId="77777777" w:rsidR="00C46BA0" w:rsidRDefault="00C46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E630" w14:textId="77777777" w:rsidR="003F48BD" w:rsidRDefault="003F48BD" w:rsidP="005D22B9">
      <w:pPr>
        <w:spacing w:after="0" w:line="240" w:lineRule="auto"/>
      </w:pPr>
      <w:r>
        <w:separator/>
      </w:r>
    </w:p>
  </w:footnote>
  <w:footnote w:type="continuationSeparator" w:id="0">
    <w:p w14:paraId="2C35E20F" w14:textId="77777777" w:rsidR="003F48BD" w:rsidRDefault="003F48BD" w:rsidP="005D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C755" w14:textId="77777777" w:rsidR="00C46BA0" w:rsidRDefault="00C46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227315"/>
      <w:docPartObj>
        <w:docPartGallery w:val="Watermarks"/>
        <w:docPartUnique/>
      </w:docPartObj>
    </w:sdtPr>
    <w:sdtEndPr/>
    <w:sdtContent>
      <w:p w14:paraId="2757C566" w14:textId="2F97EA12" w:rsidR="00C46BA0" w:rsidRDefault="00BB054C">
        <w:pPr>
          <w:pStyle w:val="Header"/>
        </w:pPr>
        <w:r>
          <w:rPr>
            <w:noProof/>
          </w:rPr>
          <w:pict w14:anchorId="74A97A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2D5D" w14:textId="77777777" w:rsidR="00C46BA0" w:rsidRDefault="00C4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788"/>
    <w:multiLevelType w:val="hybridMultilevel"/>
    <w:tmpl w:val="1EFE57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01CBC"/>
    <w:multiLevelType w:val="hybridMultilevel"/>
    <w:tmpl w:val="235CDF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50C7A"/>
    <w:multiLevelType w:val="hybridMultilevel"/>
    <w:tmpl w:val="9E9C68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B0E60"/>
    <w:multiLevelType w:val="hybridMultilevel"/>
    <w:tmpl w:val="67F487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461E0"/>
    <w:multiLevelType w:val="hybridMultilevel"/>
    <w:tmpl w:val="842CF422"/>
    <w:lvl w:ilvl="0" w:tplc="45CE56C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97864"/>
    <w:multiLevelType w:val="hybridMultilevel"/>
    <w:tmpl w:val="1BCA8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8A5A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FA8A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774CB"/>
    <w:multiLevelType w:val="hybridMultilevel"/>
    <w:tmpl w:val="D6E24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96AC4"/>
    <w:multiLevelType w:val="hybridMultilevel"/>
    <w:tmpl w:val="C47C7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7C87"/>
    <w:multiLevelType w:val="hybridMultilevel"/>
    <w:tmpl w:val="3D78A2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8336E"/>
    <w:multiLevelType w:val="hybridMultilevel"/>
    <w:tmpl w:val="631A3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1689E1-5F19-4694-AFE7-5218B9BC2821}"/>
    <w:docVar w:name="dgnword-eventsink" w:val="1453395451248"/>
  </w:docVars>
  <w:rsids>
    <w:rsidRoot w:val="00166B30"/>
    <w:rsid w:val="000024D9"/>
    <w:rsid w:val="00003678"/>
    <w:rsid w:val="000038A1"/>
    <w:rsid w:val="0000526E"/>
    <w:rsid w:val="0000661C"/>
    <w:rsid w:val="00007DC4"/>
    <w:rsid w:val="00010DAE"/>
    <w:rsid w:val="000112A0"/>
    <w:rsid w:val="000114D9"/>
    <w:rsid w:val="00011697"/>
    <w:rsid w:val="00011DD4"/>
    <w:rsid w:val="00012120"/>
    <w:rsid w:val="000125BD"/>
    <w:rsid w:val="0001530F"/>
    <w:rsid w:val="00015AEE"/>
    <w:rsid w:val="00015FDB"/>
    <w:rsid w:val="00017A84"/>
    <w:rsid w:val="00021164"/>
    <w:rsid w:val="00021840"/>
    <w:rsid w:val="00021C4F"/>
    <w:rsid w:val="000229F6"/>
    <w:rsid w:val="0002341E"/>
    <w:rsid w:val="00023C0B"/>
    <w:rsid w:val="00024842"/>
    <w:rsid w:val="000250FB"/>
    <w:rsid w:val="00025C54"/>
    <w:rsid w:val="00025FDA"/>
    <w:rsid w:val="0003069C"/>
    <w:rsid w:val="000342AB"/>
    <w:rsid w:val="00035F5A"/>
    <w:rsid w:val="00035FBD"/>
    <w:rsid w:val="00036B42"/>
    <w:rsid w:val="00042594"/>
    <w:rsid w:val="000429B2"/>
    <w:rsid w:val="000430C0"/>
    <w:rsid w:val="0004435D"/>
    <w:rsid w:val="00045396"/>
    <w:rsid w:val="00045B31"/>
    <w:rsid w:val="0005021B"/>
    <w:rsid w:val="000510E4"/>
    <w:rsid w:val="00051D65"/>
    <w:rsid w:val="00051EFB"/>
    <w:rsid w:val="0005309C"/>
    <w:rsid w:val="000548BD"/>
    <w:rsid w:val="000552B1"/>
    <w:rsid w:val="00056A29"/>
    <w:rsid w:val="0006011B"/>
    <w:rsid w:val="00060918"/>
    <w:rsid w:val="000610BE"/>
    <w:rsid w:val="00061B8B"/>
    <w:rsid w:val="00062E9E"/>
    <w:rsid w:val="0006393F"/>
    <w:rsid w:val="00065361"/>
    <w:rsid w:val="00066096"/>
    <w:rsid w:val="00070A5D"/>
    <w:rsid w:val="00074003"/>
    <w:rsid w:val="0007477B"/>
    <w:rsid w:val="0007558B"/>
    <w:rsid w:val="000779D9"/>
    <w:rsid w:val="000825F2"/>
    <w:rsid w:val="000834A6"/>
    <w:rsid w:val="00083F07"/>
    <w:rsid w:val="00084FC3"/>
    <w:rsid w:val="0008650B"/>
    <w:rsid w:val="000925F3"/>
    <w:rsid w:val="00093931"/>
    <w:rsid w:val="00094703"/>
    <w:rsid w:val="000947D9"/>
    <w:rsid w:val="000956FD"/>
    <w:rsid w:val="000A00BE"/>
    <w:rsid w:val="000A2A6B"/>
    <w:rsid w:val="000A3762"/>
    <w:rsid w:val="000A5B24"/>
    <w:rsid w:val="000A61C3"/>
    <w:rsid w:val="000A6208"/>
    <w:rsid w:val="000A6677"/>
    <w:rsid w:val="000B06FC"/>
    <w:rsid w:val="000B259C"/>
    <w:rsid w:val="000B4AC9"/>
    <w:rsid w:val="000B52BD"/>
    <w:rsid w:val="000B5D01"/>
    <w:rsid w:val="000B60C0"/>
    <w:rsid w:val="000B650C"/>
    <w:rsid w:val="000C0F2E"/>
    <w:rsid w:val="000C2472"/>
    <w:rsid w:val="000C4B77"/>
    <w:rsid w:val="000C4C34"/>
    <w:rsid w:val="000C5DF5"/>
    <w:rsid w:val="000D15F6"/>
    <w:rsid w:val="000D32FF"/>
    <w:rsid w:val="000D35CA"/>
    <w:rsid w:val="000D3959"/>
    <w:rsid w:val="000D3A6D"/>
    <w:rsid w:val="000D53ED"/>
    <w:rsid w:val="000D66EB"/>
    <w:rsid w:val="000D6BFF"/>
    <w:rsid w:val="000E094E"/>
    <w:rsid w:val="000E0B1B"/>
    <w:rsid w:val="000E1418"/>
    <w:rsid w:val="000E291E"/>
    <w:rsid w:val="000E29F6"/>
    <w:rsid w:val="000E555B"/>
    <w:rsid w:val="000E64C7"/>
    <w:rsid w:val="000E6F69"/>
    <w:rsid w:val="000E705D"/>
    <w:rsid w:val="000E7B10"/>
    <w:rsid w:val="000E7E62"/>
    <w:rsid w:val="000F1392"/>
    <w:rsid w:val="000F3A7E"/>
    <w:rsid w:val="000F630E"/>
    <w:rsid w:val="000F6D2C"/>
    <w:rsid w:val="0010107F"/>
    <w:rsid w:val="00102BE1"/>
    <w:rsid w:val="00102FE1"/>
    <w:rsid w:val="00106715"/>
    <w:rsid w:val="00106718"/>
    <w:rsid w:val="00106B08"/>
    <w:rsid w:val="00112F05"/>
    <w:rsid w:val="00113EA1"/>
    <w:rsid w:val="0011440C"/>
    <w:rsid w:val="0011502B"/>
    <w:rsid w:val="00115B14"/>
    <w:rsid w:val="00116345"/>
    <w:rsid w:val="00116722"/>
    <w:rsid w:val="00117348"/>
    <w:rsid w:val="00121F83"/>
    <w:rsid w:val="001223B7"/>
    <w:rsid w:val="00124A5B"/>
    <w:rsid w:val="0012653F"/>
    <w:rsid w:val="001312F0"/>
    <w:rsid w:val="001321FA"/>
    <w:rsid w:val="001328B2"/>
    <w:rsid w:val="00133CAC"/>
    <w:rsid w:val="00133D21"/>
    <w:rsid w:val="00133E5F"/>
    <w:rsid w:val="00133FA5"/>
    <w:rsid w:val="001361F0"/>
    <w:rsid w:val="00136C0E"/>
    <w:rsid w:val="00136F7A"/>
    <w:rsid w:val="001421FC"/>
    <w:rsid w:val="001445D2"/>
    <w:rsid w:val="0015131F"/>
    <w:rsid w:val="00151C47"/>
    <w:rsid w:val="00153994"/>
    <w:rsid w:val="00153E45"/>
    <w:rsid w:val="00153EB6"/>
    <w:rsid w:val="0015570C"/>
    <w:rsid w:val="00156E66"/>
    <w:rsid w:val="0016014C"/>
    <w:rsid w:val="00160A13"/>
    <w:rsid w:val="00161633"/>
    <w:rsid w:val="00161CEE"/>
    <w:rsid w:val="001623EE"/>
    <w:rsid w:val="00163DBC"/>
    <w:rsid w:val="00163E92"/>
    <w:rsid w:val="00166B30"/>
    <w:rsid w:val="0017142F"/>
    <w:rsid w:val="00171512"/>
    <w:rsid w:val="0017318C"/>
    <w:rsid w:val="001738D8"/>
    <w:rsid w:val="00173D63"/>
    <w:rsid w:val="00173E30"/>
    <w:rsid w:val="0017449C"/>
    <w:rsid w:val="00177305"/>
    <w:rsid w:val="001777E1"/>
    <w:rsid w:val="00177D37"/>
    <w:rsid w:val="00177FB0"/>
    <w:rsid w:val="00182781"/>
    <w:rsid w:val="00184FA9"/>
    <w:rsid w:val="00185228"/>
    <w:rsid w:val="001854C4"/>
    <w:rsid w:val="001855F5"/>
    <w:rsid w:val="0018591A"/>
    <w:rsid w:val="001956BA"/>
    <w:rsid w:val="00195826"/>
    <w:rsid w:val="0019589B"/>
    <w:rsid w:val="001968EA"/>
    <w:rsid w:val="0019713F"/>
    <w:rsid w:val="00197B05"/>
    <w:rsid w:val="001A5311"/>
    <w:rsid w:val="001A62C0"/>
    <w:rsid w:val="001A6712"/>
    <w:rsid w:val="001A719F"/>
    <w:rsid w:val="001A7927"/>
    <w:rsid w:val="001A7F3D"/>
    <w:rsid w:val="001A7FE7"/>
    <w:rsid w:val="001B01AB"/>
    <w:rsid w:val="001B2FE8"/>
    <w:rsid w:val="001B4950"/>
    <w:rsid w:val="001B5C9F"/>
    <w:rsid w:val="001B699D"/>
    <w:rsid w:val="001B7DEF"/>
    <w:rsid w:val="001B7F0A"/>
    <w:rsid w:val="001C04BF"/>
    <w:rsid w:val="001C0884"/>
    <w:rsid w:val="001C28A5"/>
    <w:rsid w:val="001C29C5"/>
    <w:rsid w:val="001C42ED"/>
    <w:rsid w:val="001C530E"/>
    <w:rsid w:val="001C66EB"/>
    <w:rsid w:val="001C6967"/>
    <w:rsid w:val="001D01C7"/>
    <w:rsid w:val="001D1EC8"/>
    <w:rsid w:val="001D266F"/>
    <w:rsid w:val="001D5127"/>
    <w:rsid w:val="001D5263"/>
    <w:rsid w:val="001D5726"/>
    <w:rsid w:val="001D5E61"/>
    <w:rsid w:val="001D78BE"/>
    <w:rsid w:val="001E2328"/>
    <w:rsid w:val="001E2F65"/>
    <w:rsid w:val="001E3269"/>
    <w:rsid w:val="001E37BC"/>
    <w:rsid w:val="001E62D7"/>
    <w:rsid w:val="001F0585"/>
    <w:rsid w:val="001F1272"/>
    <w:rsid w:val="001F2007"/>
    <w:rsid w:val="001F33BE"/>
    <w:rsid w:val="001F3745"/>
    <w:rsid w:val="001F51C4"/>
    <w:rsid w:val="001F5FA9"/>
    <w:rsid w:val="001F6B0A"/>
    <w:rsid w:val="001F7D67"/>
    <w:rsid w:val="002026E8"/>
    <w:rsid w:val="002027B6"/>
    <w:rsid w:val="00202B32"/>
    <w:rsid w:val="00202C19"/>
    <w:rsid w:val="0020599F"/>
    <w:rsid w:val="00205BFE"/>
    <w:rsid w:val="00205EFF"/>
    <w:rsid w:val="00206789"/>
    <w:rsid w:val="00206892"/>
    <w:rsid w:val="00207858"/>
    <w:rsid w:val="002117B5"/>
    <w:rsid w:val="002127BA"/>
    <w:rsid w:val="00214053"/>
    <w:rsid w:val="0021515E"/>
    <w:rsid w:val="0021521E"/>
    <w:rsid w:val="0021651C"/>
    <w:rsid w:val="00216697"/>
    <w:rsid w:val="00217154"/>
    <w:rsid w:val="002173E9"/>
    <w:rsid w:val="0022077E"/>
    <w:rsid w:val="0022137A"/>
    <w:rsid w:val="00221CE3"/>
    <w:rsid w:val="00224ECB"/>
    <w:rsid w:val="002250DE"/>
    <w:rsid w:val="0022586B"/>
    <w:rsid w:val="002262F7"/>
    <w:rsid w:val="00230B8D"/>
    <w:rsid w:val="002327E2"/>
    <w:rsid w:val="00232838"/>
    <w:rsid w:val="002329BA"/>
    <w:rsid w:val="00233F4E"/>
    <w:rsid w:val="00234009"/>
    <w:rsid w:val="00235338"/>
    <w:rsid w:val="00237692"/>
    <w:rsid w:val="002377AE"/>
    <w:rsid w:val="00237EF2"/>
    <w:rsid w:val="00241009"/>
    <w:rsid w:val="00241A4F"/>
    <w:rsid w:val="0024532E"/>
    <w:rsid w:val="00247B8B"/>
    <w:rsid w:val="0025076C"/>
    <w:rsid w:val="00250B4B"/>
    <w:rsid w:val="002514A9"/>
    <w:rsid w:val="00252C70"/>
    <w:rsid w:val="0025555B"/>
    <w:rsid w:val="00271D1B"/>
    <w:rsid w:val="002746AB"/>
    <w:rsid w:val="00274E25"/>
    <w:rsid w:val="00277071"/>
    <w:rsid w:val="0028102C"/>
    <w:rsid w:val="00281ED6"/>
    <w:rsid w:val="0028279A"/>
    <w:rsid w:val="00282F07"/>
    <w:rsid w:val="002857E4"/>
    <w:rsid w:val="002878F6"/>
    <w:rsid w:val="002913DC"/>
    <w:rsid w:val="00293D8F"/>
    <w:rsid w:val="00295A76"/>
    <w:rsid w:val="0029628B"/>
    <w:rsid w:val="00296E84"/>
    <w:rsid w:val="00297CA1"/>
    <w:rsid w:val="002A0D72"/>
    <w:rsid w:val="002A21E6"/>
    <w:rsid w:val="002A2580"/>
    <w:rsid w:val="002A439A"/>
    <w:rsid w:val="002A4520"/>
    <w:rsid w:val="002A4FC9"/>
    <w:rsid w:val="002B0A80"/>
    <w:rsid w:val="002B43C0"/>
    <w:rsid w:val="002B746B"/>
    <w:rsid w:val="002B789A"/>
    <w:rsid w:val="002C0679"/>
    <w:rsid w:val="002C0739"/>
    <w:rsid w:val="002C088F"/>
    <w:rsid w:val="002C129D"/>
    <w:rsid w:val="002C1ED0"/>
    <w:rsid w:val="002C2612"/>
    <w:rsid w:val="002C27CC"/>
    <w:rsid w:val="002C41F6"/>
    <w:rsid w:val="002C489E"/>
    <w:rsid w:val="002C56E0"/>
    <w:rsid w:val="002C7E2F"/>
    <w:rsid w:val="002D044A"/>
    <w:rsid w:val="002D12CF"/>
    <w:rsid w:val="002D16EF"/>
    <w:rsid w:val="002D1DBB"/>
    <w:rsid w:val="002D2AE2"/>
    <w:rsid w:val="002D5A99"/>
    <w:rsid w:val="002D7966"/>
    <w:rsid w:val="002D7F74"/>
    <w:rsid w:val="002E181B"/>
    <w:rsid w:val="002E205D"/>
    <w:rsid w:val="002E2303"/>
    <w:rsid w:val="002E4287"/>
    <w:rsid w:val="002E511E"/>
    <w:rsid w:val="002E6550"/>
    <w:rsid w:val="002F03AA"/>
    <w:rsid w:val="002F1BAB"/>
    <w:rsid w:val="002F315B"/>
    <w:rsid w:val="002F32E4"/>
    <w:rsid w:val="002F3895"/>
    <w:rsid w:val="002F45DE"/>
    <w:rsid w:val="0030033A"/>
    <w:rsid w:val="00305CDF"/>
    <w:rsid w:val="0030652A"/>
    <w:rsid w:val="00307C6F"/>
    <w:rsid w:val="003123AE"/>
    <w:rsid w:val="0031251D"/>
    <w:rsid w:val="00313577"/>
    <w:rsid w:val="00313F34"/>
    <w:rsid w:val="0031519B"/>
    <w:rsid w:val="00316A8C"/>
    <w:rsid w:val="00320079"/>
    <w:rsid w:val="00320B19"/>
    <w:rsid w:val="003210F3"/>
    <w:rsid w:val="003236E3"/>
    <w:rsid w:val="00327F43"/>
    <w:rsid w:val="00330B06"/>
    <w:rsid w:val="00331739"/>
    <w:rsid w:val="00331E3E"/>
    <w:rsid w:val="0033381C"/>
    <w:rsid w:val="003361FD"/>
    <w:rsid w:val="00340812"/>
    <w:rsid w:val="00343056"/>
    <w:rsid w:val="00351846"/>
    <w:rsid w:val="00351A53"/>
    <w:rsid w:val="00354EE4"/>
    <w:rsid w:val="003571DE"/>
    <w:rsid w:val="00357DEA"/>
    <w:rsid w:val="00362878"/>
    <w:rsid w:val="003629CC"/>
    <w:rsid w:val="00364344"/>
    <w:rsid w:val="00365430"/>
    <w:rsid w:val="00366E2B"/>
    <w:rsid w:val="00367469"/>
    <w:rsid w:val="00373FC1"/>
    <w:rsid w:val="003751F7"/>
    <w:rsid w:val="00375AB1"/>
    <w:rsid w:val="00375B88"/>
    <w:rsid w:val="003831E5"/>
    <w:rsid w:val="00383B4C"/>
    <w:rsid w:val="00383DC8"/>
    <w:rsid w:val="003840FB"/>
    <w:rsid w:val="0038436D"/>
    <w:rsid w:val="003846C1"/>
    <w:rsid w:val="003868B7"/>
    <w:rsid w:val="003911F2"/>
    <w:rsid w:val="0039381F"/>
    <w:rsid w:val="00394C9E"/>
    <w:rsid w:val="00395D14"/>
    <w:rsid w:val="003976B7"/>
    <w:rsid w:val="003A08CC"/>
    <w:rsid w:val="003A284D"/>
    <w:rsid w:val="003A294F"/>
    <w:rsid w:val="003A5583"/>
    <w:rsid w:val="003A5843"/>
    <w:rsid w:val="003A727C"/>
    <w:rsid w:val="003A775B"/>
    <w:rsid w:val="003B00F3"/>
    <w:rsid w:val="003B02D8"/>
    <w:rsid w:val="003B0591"/>
    <w:rsid w:val="003B20C8"/>
    <w:rsid w:val="003B2E82"/>
    <w:rsid w:val="003B343C"/>
    <w:rsid w:val="003B675E"/>
    <w:rsid w:val="003C014E"/>
    <w:rsid w:val="003C0571"/>
    <w:rsid w:val="003C3C32"/>
    <w:rsid w:val="003C4FE5"/>
    <w:rsid w:val="003C53C1"/>
    <w:rsid w:val="003C5876"/>
    <w:rsid w:val="003C70ED"/>
    <w:rsid w:val="003C7ED1"/>
    <w:rsid w:val="003D244C"/>
    <w:rsid w:val="003D25BB"/>
    <w:rsid w:val="003D3134"/>
    <w:rsid w:val="003E608B"/>
    <w:rsid w:val="003E635B"/>
    <w:rsid w:val="003E6484"/>
    <w:rsid w:val="003F10EE"/>
    <w:rsid w:val="003F2A64"/>
    <w:rsid w:val="003F3CB1"/>
    <w:rsid w:val="003F405E"/>
    <w:rsid w:val="003F466C"/>
    <w:rsid w:val="003F48BD"/>
    <w:rsid w:val="003F67B5"/>
    <w:rsid w:val="003F7D5B"/>
    <w:rsid w:val="00400CE6"/>
    <w:rsid w:val="00401795"/>
    <w:rsid w:val="00403315"/>
    <w:rsid w:val="00403D80"/>
    <w:rsid w:val="00405042"/>
    <w:rsid w:val="00407C7C"/>
    <w:rsid w:val="00411557"/>
    <w:rsid w:val="00411C0F"/>
    <w:rsid w:val="00415626"/>
    <w:rsid w:val="004159C2"/>
    <w:rsid w:val="00417079"/>
    <w:rsid w:val="00417CFA"/>
    <w:rsid w:val="004218EC"/>
    <w:rsid w:val="00423350"/>
    <w:rsid w:val="00423638"/>
    <w:rsid w:val="004237E3"/>
    <w:rsid w:val="00424B93"/>
    <w:rsid w:val="00424D83"/>
    <w:rsid w:val="00427556"/>
    <w:rsid w:val="004312B1"/>
    <w:rsid w:val="00434DE9"/>
    <w:rsid w:val="004354DD"/>
    <w:rsid w:val="00435991"/>
    <w:rsid w:val="00435A77"/>
    <w:rsid w:val="00436784"/>
    <w:rsid w:val="004406E1"/>
    <w:rsid w:val="0044071E"/>
    <w:rsid w:val="0044103B"/>
    <w:rsid w:val="00442542"/>
    <w:rsid w:val="00443E22"/>
    <w:rsid w:val="00443F70"/>
    <w:rsid w:val="0044580A"/>
    <w:rsid w:val="00445C37"/>
    <w:rsid w:val="00446BED"/>
    <w:rsid w:val="00447187"/>
    <w:rsid w:val="004474FE"/>
    <w:rsid w:val="00451727"/>
    <w:rsid w:val="004523A8"/>
    <w:rsid w:val="00452A17"/>
    <w:rsid w:val="0045311E"/>
    <w:rsid w:val="00456486"/>
    <w:rsid w:val="00456839"/>
    <w:rsid w:val="004570AC"/>
    <w:rsid w:val="00461D7C"/>
    <w:rsid w:val="00462E1D"/>
    <w:rsid w:val="00463183"/>
    <w:rsid w:val="00465006"/>
    <w:rsid w:val="00473403"/>
    <w:rsid w:val="00473DD3"/>
    <w:rsid w:val="00476ACB"/>
    <w:rsid w:val="0048150F"/>
    <w:rsid w:val="004815C7"/>
    <w:rsid w:val="00483359"/>
    <w:rsid w:val="00483A42"/>
    <w:rsid w:val="00485A8F"/>
    <w:rsid w:val="00487240"/>
    <w:rsid w:val="00490664"/>
    <w:rsid w:val="00490FEC"/>
    <w:rsid w:val="00491D59"/>
    <w:rsid w:val="00493335"/>
    <w:rsid w:val="00493635"/>
    <w:rsid w:val="00493BA1"/>
    <w:rsid w:val="00494731"/>
    <w:rsid w:val="00494F1C"/>
    <w:rsid w:val="00495792"/>
    <w:rsid w:val="00495ADD"/>
    <w:rsid w:val="00495E9D"/>
    <w:rsid w:val="00495F5A"/>
    <w:rsid w:val="00496292"/>
    <w:rsid w:val="00496B7C"/>
    <w:rsid w:val="004A2999"/>
    <w:rsid w:val="004A5F0C"/>
    <w:rsid w:val="004B1034"/>
    <w:rsid w:val="004B15FB"/>
    <w:rsid w:val="004B1B66"/>
    <w:rsid w:val="004B2372"/>
    <w:rsid w:val="004B2A95"/>
    <w:rsid w:val="004B520F"/>
    <w:rsid w:val="004B5278"/>
    <w:rsid w:val="004B53EE"/>
    <w:rsid w:val="004C2A6B"/>
    <w:rsid w:val="004C2AE9"/>
    <w:rsid w:val="004C35BD"/>
    <w:rsid w:val="004C3932"/>
    <w:rsid w:val="004D0A26"/>
    <w:rsid w:val="004D206C"/>
    <w:rsid w:val="004D22C8"/>
    <w:rsid w:val="004D2830"/>
    <w:rsid w:val="004D2971"/>
    <w:rsid w:val="004D564E"/>
    <w:rsid w:val="004D570E"/>
    <w:rsid w:val="004D5752"/>
    <w:rsid w:val="004D69CF"/>
    <w:rsid w:val="004E09A6"/>
    <w:rsid w:val="004E0CA4"/>
    <w:rsid w:val="004E0EB8"/>
    <w:rsid w:val="004E4CA5"/>
    <w:rsid w:val="004E61F9"/>
    <w:rsid w:val="004F038A"/>
    <w:rsid w:val="004F046C"/>
    <w:rsid w:val="004F19C6"/>
    <w:rsid w:val="004F1A1C"/>
    <w:rsid w:val="004F41B7"/>
    <w:rsid w:val="004F47E0"/>
    <w:rsid w:val="004F4EDA"/>
    <w:rsid w:val="004F57C1"/>
    <w:rsid w:val="004F6D05"/>
    <w:rsid w:val="004F73BB"/>
    <w:rsid w:val="00500134"/>
    <w:rsid w:val="00500337"/>
    <w:rsid w:val="0050106B"/>
    <w:rsid w:val="005021AF"/>
    <w:rsid w:val="005026DE"/>
    <w:rsid w:val="00504768"/>
    <w:rsid w:val="00506A72"/>
    <w:rsid w:val="005100E4"/>
    <w:rsid w:val="0051039F"/>
    <w:rsid w:val="00510B71"/>
    <w:rsid w:val="005135A0"/>
    <w:rsid w:val="005149DB"/>
    <w:rsid w:val="00515084"/>
    <w:rsid w:val="00515D92"/>
    <w:rsid w:val="00517CCB"/>
    <w:rsid w:val="0052000B"/>
    <w:rsid w:val="00520625"/>
    <w:rsid w:val="00520E0F"/>
    <w:rsid w:val="00521298"/>
    <w:rsid w:val="00523403"/>
    <w:rsid w:val="005237EF"/>
    <w:rsid w:val="00525FD6"/>
    <w:rsid w:val="005265F9"/>
    <w:rsid w:val="00526BBA"/>
    <w:rsid w:val="00526BD3"/>
    <w:rsid w:val="00527F15"/>
    <w:rsid w:val="00530AFD"/>
    <w:rsid w:val="0053166F"/>
    <w:rsid w:val="005363D9"/>
    <w:rsid w:val="00536F58"/>
    <w:rsid w:val="00537068"/>
    <w:rsid w:val="00540AC7"/>
    <w:rsid w:val="00540DA7"/>
    <w:rsid w:val="005442CF"/>
    <w:rsid w:val="00544E50"/>
    <w:rsid w:val="00545098"/>
    <w:rsid w:val="00546EA0"/>
    <w:rsid w:val="00547585"/>
    <w:rsid w:val="005511D1"/>
    <w:rsid w:val="00551A98"/>
    <w:rsid w:val="00551F0C"/>
    <w:rsid w:val="00553A24"/>
    <w:rsid w:val="00554BA2"/>
    <w:rsid w:val="00555D42"/>
    <w:rsid w:val="0055683B"/>
    <w:rsid w:val="0056080C"/>
    <w:rsid w:val="00562B0A"/>
    <w:rsid w:val="00562F34"/>
    <w:rsid w:val="0056756B"/>
    <w:rsid w:val="00571712"/>
    <w:rsid w:val="00572058"/>
    <w:rsid w:val="0057215D"/>
    <w:rsid w:val="00574E3C"/>
    <w:rsid w:val="0057654A"/>
    <w:rsid w:val="0057766A"/>
    <w:rsid w:val="005807E0"/>
    <w:rsid w:val="00581F02"/>
    <w:rsid w:val="00582C30"/>
    <w:rsid w:val="00583385"/>
    <w:rsid w:val="00583DB8"/>
    <w:rsid w:val="005842A9"/>
    <w:rsid w:val="00584E0C"/>
    <w:rsid w:val="005869A6"/>
    <w:rsid w:val="00590649"/>
    <w:rsid w:val="005914F5"/>
    <w:rsid w:val="0059219E"/>
    <w:rsid w:val="00595005"/>
    <w:rsid w:val="00595C9A"/>
    <w:rsid w:val="0059637E"/>
    <w:rsid w:val="00596732"/>
    <w:rsid w:val="00596F41"/>
    <w:rsid w:val="005A0B26"/>
    <w:rsid w:val="005A34B6"/>
    <w:rsid w:val="005A72F6"/>
    <w:rsid w:val="005A73B9"/>
    <w:rsid w:val="005A78B1"/>
    <w:rsid w:val="005B1430"/>
    <w:rsid w:val="005B37D3"/>
    <w:rsid w:val="005B37FA"/>
    <w:rsid w:val="005B382D"/>
    <w:rsid w:val="005B4EFD"/>
    <w:rsid w:val="005B58B0"/>
    <w:rsid w:val="005B7CC7"/>
    <w:rsid w:val="005B7D61"/>
    <w:rsid w:val="005C194B"/>
    <w:rsid w:val="005C28AC"/>
    <w:rsid w:val="005C2CED"/>
    <w:rsid w:val="005C3DF5"/>
    <w:rsid w:val="005C4237"/>
    <w:rsid w:val="005C5330"/>
    <w:rsid w:val="005C555D"/>
    <w:rsid w:val="005C68CB"/>
    <w:rsid w:val="005C6C45"/>
    <w:rsid w:val="005C6FCD"/>
    <w:rsid w:val="005C7A07"/>
    <w:rsid w:val="005D0C98"/>
    <w:rsid w:val="005D1D94"/>
    <w:rsid w:val="005D22B9"/>
    <w:rsid w:val="005D4E08"/>
    <w:rsid w:val="005D514A"/>
    <w:rsid w:val="005D6324"/>
    <w:rsid w:val="005E03D5"/>
    <w:rsid w:val="005E25C3"/>
    <w:rsid w:val="005E51CF"/>
    <w:rsid w:val="005E5B6C"/>
    <w:rsid w:val="005E6A48"/>
    <w:rsid w:val="005F180E"/>
    <w:rsid w:val="005F234B"/>
    <w:rsid w:val="005F2599"/>
    <w:rsid w:val="005F3158"/>
    <w:rsid w:val="005F32B6"/>
    <w:rsid w:val="005F4C16"/>
    <w:rsid w:val="005F52B3"/>
    <w:rsid w:val="005F6A62"/>
    <w:rsid w:val="005F6DD7"/>
    <w:rsid w:val="005F7343"/>
    <w:rsid w:val="00600939"/>
    <w:rsid w:val="00601DB6"/>
    <w:rsid w:val="00602060"/>
    <w:rsid w:val="0060226D"/>
    <w:rsid w:val="00602571"/>
    <w:rsid w:val="006114B5"/>
    <w:rsid w:val="006119F7"/>
    <w:rsid w:val="0061586F"/>
    <w:rsid w:val="00615B39"/>
    <w:rsid w:val="006165F6"/>
    <w:rsid w:val="00617CD3"/>
    <w:rsid w:val="00617EAB"/>
    <w:rsid w:val="00621992"/>
    <w:rsid w:val="00621A94"/>
    <w:rsid w:val="0062206B"/>
    <w:rsid w:val="006227D5"/>
    <w:rsid w:val="00624D3A"/>
    <w:rsid w:val="00625D39"/>
    <w:rsid w:val="00626FA2"/>
    <w:rsid w:val="00627451"/>
    <w:rsid w:val="00627B2D"/>
    <w:rsid w:val="00627DB8"/>
    <w:rsid w:val="006310A8"/>
    <w:rsid w:val="00631EDA"/>
    <w:rsid w:val="006321C0"/>
    <w:rsid w:val="00632B3E"/>
    <w:rsid w:val="006337DF"/>
    <w:rsid w:val="00633CE0"/>
    <w:rsid w:val="00634FC1"/>
    <w:rsid w:val="006352B0"/>
    <w:rsid w:val="0063556E"/>
    <w:rsid w:val="00636496"/>
    <w:rsid w:val="00637A00"/>
    <w:rsid w:val="006402A9"/>
    <w:rsid w:val="006408FE"/>
    <w:rsid w:val="006443E7"/>
    <w:rsid w:val="0064629E"/>
    <w:rsid w:val="0064743C"/>
    <w:rsid w:val="006505B3"/>
    <w:rsid w:val="00650DE9"/>
    <w:rsid w:val="0065222A"/>
    <w:rsid w:val="00653AB6"/>
    <w:rsid w:val="00654C9F"/>
    <w:rsid w:val="00654F04"/>
    <w:rsid w:val="00655545"/>
    <w:rsid w:val="006606C4"/>
    <w:rsid w:val="00661705"/>
    <w:rsid w:val="006634BE"/>
    <w:rsid w:val="00664464"/>
    <w:rsid w:val="006655C7"/>
    <w:rsid w:val="006663B5"/>
    <w:rsid w:val="006667D5"/>
    <w:rsid w:val="00670FF1"/>
    <w:rsid w:val="006742F8"/>
    <w:rsid w:val="006761C9"/>
    <w:rsid w:val="006762FA"/>
    <w:rsid w:val="0067779C"/>
    <w:rsid w:val="006805FF"/>
    <w:rsid w:val="00680E10"/>
    <w:rsid w:val="006832EF"/>
    <w:rsid w:val="00684CDC"/>
    <w:rsid w:val="00687FFE"/>
    <w:rsid w:val="00690242"/>
    <w:rsid w:val="0069182D"/>
    <w:rsid w:val="00692D05"/>
    <w:rsid w:val="0069349B"/>
    <w:rsid w:val="00694123"/>
    <w:rsid w:val="00694805"/>
    <w:rsid w:val="00697A0F"/>
    <w:rsid w:val="006A0AF5"/>
    <w:rsid w:val="006A1C28"/>
    <w:rsid w:val="006A2142"/>
    <w:rsid w:val="006A2CBC"/>
    <w:rsid w:val="006A4686"/>
    <w:rsid w:val="006A593B"/>
    <w:rsid w:val="006A6791"/>
    <w:rsid w:val="006A752A"/>
    <w:rsid w:val="006B00D5"/>
    <w:rsid w:val="006B04BF"/>
    <w:rsid w:val="006B2048"/>
    <w:rsid w:val="006B2F92"/>
    <w:rsid w:val="006B3866"/>
    <w:rsid w:val="006B43BB"/>
    <w:rsid w:val="006B49D7"/>
    <w:rsid w:val="006C0249"/>
    <w:rsid w:val="006C21D4"/>
    <w:rsid w:val="006C3949"/>
    <w:rsid w:val="006C3A9B"/>
    <w:rsid w:val="006C523F"/>
    <w:rsid w:val="006C6584"/>
    <w:rsid w:val="006C7F07"/>
    <w:rsid w:val="006D0A2C"/>
    <w:rsid w:val="006D311B"/>
    <w:rsid w:val="006D348D"/>
    <w:rsid w:val="006D42BE"/>
    <w:rsid w:val="006D449F"/>
    <w:rsid w:val="006D5019"/>
    <w:rsid w:val="006D58BC"/>
    <w:rsid w:val="006D5C5A"/>
    <w:rsid w:val="006D623A"/>
    <w:rsid w:val="006D76DC"/>
    <w:rsid w:val="006E0215"/>
    <w:rsid w:val="006E3D82"/>
    <w:rsid w:val="006E7D6A"/>
    <w:rsid w:val="006F364E"/>
    <w:rsid w:val="006F3D77"/>
    <w:rsid w:val="006F498F"/>
    <w:rsid w:val="006F6009"/>
    <w:rsid w:val="006F673E"/>
    <w:rsid w:val="006F69FF"/>
    <w:rsid w:val="00700436"/>
    <w:rsid w:val="007009ED"/>
    <w:rsid w:val="00700C6F"/>
    <w:rsid w:val="00701519"/>
    <w:rsid w:val="00705F10"/>
    <w:rsid w:val="00706391"/>
    <w:rsid w:val="007069B5"/>
    <w:rsid w:val="00710B89"/>
    <w:rsid w:val="007127E0"/>
    <w:rsid w:val="00712D55"/>
    <w:rsid w:val="00715C31"/>
    <w:rsid w:val="00723290"/>
    <w:rsid w:val="007260E0"/>
    <w:rsid w:val="007265E6"/>
    <w:rsid w:val="00727073"/>
    <w:rsid w:val="007317B2"/>
    <w:rsid w:val="0073238F"/>
    <w:rsid w:val="00734A10"/>
    <w:rsid w:val="00734F9A"/>
    <w:rsid w:val="007367C5"/>
    <w:rsid w:val="007372A4"/>
    <w:rsid w:val="00737FF4"/>
    <w:rsid w:val="007418C2"/>
    <w:rsid w:val="0074243C"/>
    <w:rsid w:val="00746130"/>
    <w:rsid w:val="007470CA"/>
    <w:rsid w:val="00747838"/>
    <w:rsid w:val="00750091"/>
    <w:rsid w:val="0075053C"/>
    <w:rsid w:val="007510B1"/>
    <w:rsid w:val="0075201A"/>
    <w:rsid w:val="00752E7D"/>
    <w:rsid w:val="0075350A"/>
    <w:rsid w:val="0075355A"/>
    <w:rsid w:val="00753C03"/>
    <w:rsid w:val="00754790"/>
    <w:rsid w:val="00755D69"/>
    <w:rsid w:val="00760ABF"/>
    <w:rsid w:val="00763497"/>
    <w:rsid w:val="00763D15"/>
    <w:rsid w:val="007640EA"/>
    <w:rsid w:val="00764AA1"/>
    <w:rsid w:val="0076542C"/>
    <w:rsid w:val="0076630C"/>
    <w:rsid w:val="00766791"/>
    <w:rsid w:val="00767FDC"/>
    <w:rsid w:val="0077356B"/>
    <w:rsid w:val="00776572"/>
    <w:rsid w:val="007768EB"/>
    <w:rsid w:val="00780739"/>
    <w:rsid w:val="00782E64"/>
    <w:rsid w:val="0078402E"/>
    <w:rsid w:val="00786933"/>
    <w:rsid w:val="00787EDC"/>
    <w:rsid w:val="007910FA"/>
    <w:rsid w:val="00793FBF"/>
    <w:rsid w:val="00794107"/>
    <w:rsid w:val="00794F1B"/>
    <w:rsid w:val="00795E70"/>
    <w:rsid w:val="00796C16"/>
    <w:rsid w:val="007974FB"/>
    <w:rsid w:val="007A14EC"/>
    <w:rsid w:val="007A4D1C"/>
    <w:rsid w:val="007A7643"/>
    <w:rsid w:val="007B709D"/>
    <w:rsid w:val="007C0D95"/>
    <w:rsid w:val="007C40E6"/>
    <w:rsid w:val="007C6278"/>
    <w:rsid w:val="007C725A"/>
    <w:rsid w:val="007C746B"/>
    <w:rsid w:val="007D215C"/>
    <w:rsid w:val="007D4ABB"/>
    <w:rsid w:val="007D4D05"/>
    <w:rsid w:val="007E1EED"/>
    <w:rsid w:val="007E2404"/>
    <w:rsid w:val="007E48AE"/>
    <w:rsid w:val="007E4AE3"/>
    <w:rsid w:val="007F1076"/>
    <w:rsid w:val="007F175E"/>
    <w:rsid w:val="007F5644"/>
    <w:rsid w:val="007F6F3F"/>
    <w:rsid w:val="007F6F67"/>
    <w:rsid w:val="0080019A"/>
    <w:rsid w:val="00800486"/>
    <w:rsid w:val="00800DC4"/>
    <w:rsid w:val="00801A7D"/>
    <w:rsid w:val="00803508"/>
    <w:rsid w:val="00803A32"/>
    <w:rsid w:val="0080400E"/>
    <w:rsid w:val="00805DBB"/>
    <w:rsid w:val="00805E6E"/>
    <w:rsid w:val="0081057D"/>
    <w:rsid w:val="00813BD9"/>
    <w:rsid w:val="00814012"/>
    <w:rsid w:val="00814072"/>
    <w:rsid w:val="00817355"/>
    <w:rsid w:val="008208F6"/>
    <w:rsid w:val="008225D7"/>
    <w:rsid w:val="0082281D"/>
    <w:rsid w:val="0082349B"/>
    <w:rsid w:val="008242B1"/>
    <w:rsid w:val="00825390"/>
    <w:rsid w:val="008257E4"/>
    <w:rsid w:val="00825A70"/>
    <w:rsid w:val="00825B47"/>
    <w:rsid w:val="008262D1"/>
    <w:rsid w:val="008267B5"/>
    <w:rsid w:val="00826CE9"/>
    <w:rsid w:val="00827D32"/>
    <w:rsid w:val="00830726"/>
    <w:rsid w:val="00831B3B"/>
    <w:rsid w:val="00832050"/>
    <w:rsid w:val="00834197"/>
    <w:rsid w:val="00834C5F"/>
    <w:rsid w:val="00834CC5"/>
    <w:rsid w:val="0083518D"/>
    <w:rsid w:val="00835843"/>
    <w:rsid w:val="0083632D"/>
    <w:rsid w:val="00836978"/>
    <w:rsid w:val="00836DCF"/>
    <w:rsid w:val="00837575"/>
    <w:rsid w:val="00840D3A"/>
    <w:rsid w:val="00841EF4"/>
    <w:rsid w:val="00842554"/>
    <w:rsid w:val="008426BF"/>
    <w:rsid w:val="00843788"/>
    <w:rsid w:val="008438B4"/>
    <w:rsid w:val="00844629"/>
    <w:rsid w:val="00845BAD"/>
    <w:rsid w:val="00846D6B"/>
    <w:rsid w:val="0084719F"/>
    <w:rsid w:val="0085056B"/>
    <w:rsid w:val="00851141"/>
    <w:rsid w:val="00852BAA"/>
    <w:rsid w:val="00855D28"/>
    <w:rsid w:val="00856292"/>
    <w:rsid w:val="008565DD"/>
    <w:rsid w:val="00856622"/>
    <w:rsid w:val="008571C8"/>
    <w:rsid w:val="00861AB7"/>
    <w:rsid w:val="00861B77"/>
    <w:rsid w:val="008626BF"/>
    <w:rsid w:val="008632CD"/>
    <w:rsid w:val="008633FF"/>
    <w:rsid w:val="008634BD"/>
    <w:rsid w:val="00864F11"/>
    <w:rsid w:val="0086512A"/>
    <w:rsid w:val="008721EC"/>
    <w:rsid w:val="00873E0B"/>
    <w:rsid w:val="0087436A"/>
    <w:rsid w:val="00876E36"/>
    <w:rsid w:val="00882DC2"/>
    <w:rsid w:val="00883214"/>
    <w:rsid w:val="00884EE1"/>
    <w:rsid w:val="00885D2C"/>
    <w:rsid w:val="00891658"/>
    <w:rsid w:val="0089221A"/>
    <w:rsid w:val="00892D22"/>
    <w:rsid w:val="00892D3E"/>
    <w:rsid w:val="00895284"/>
    <w:rsid w:val="00895C8A"/>
    <w:rsid w:val="008967A2"/>
    <w:rsid w:val="008A0378"/>
    <w:rsid w:val="008A1092"/>
    <w:rsid w:val="008A139D"/>
    <w:rsid w:val="008A2023"/>
    <w:rsid w:val="008A2D19"/>
    <w:rsid w:val="008A59AB"/>
    <w:rsid w:val="008A6874"/>
    <w:rsid w:val="008B0BD0"/>
    <w:rsid w:val="008B16FF"/>
    <w:rsid w:val="008B1927"/>
    <w:rsid w:val="008B3C70"/>
    <w:rsid w:val="008B72BC"/>
    <w:rsid w:val="008B7831"/>
    <w:rsid w:val="008C1133"/>
    <w:rsid w:val="008C122B"/>
    <w:rsid w:val="008C169D"/>
    <w:rsid w:val="008C2011"/>
    <w:rsid w:val="008C4CD1"/>
    <w:rsid w:val="008C5A1B"/>
    <w:rsid w:val="008C6650"/>
    <w:rsid w:val="008C6DE6"/>
    <w:rsid w:val="008D0B90"/>
    <w:rsid w:val="008D0D23"/>
    <w:rsid w:val="008D1117"/>
    <w:rsid w:val="008D6D0D"/>
    <w:rsid w:val="008E2889"/>
    <w:rsid w:val="008E3B97"/>
    <w:rsid w:val="008E40F8"/>
    <w:rsid w:val="008E4430"/>
    <w:rsid w:val="008E5814"/>
    <w:rsid w:val="008E5C3F"/>
    <w:rsid w:val="008E6263"/>
    <w:rsid w:val="008E6FAE"/>
    <w:rsid w:val="008F1277"/>
    <w:rsid w:val="008F4313"/>
    <w:rsid w:val="008F4541"/>
    <w:rsid w:val="00901048"/>
    <w:rsid w:val="009034EB"/>
    <w:rsid w:val="0090376C"/>
    <w:rsid w:val="00904DDE"/>
    <w:rsid w:val="00906105"/>
    <w:rsid w:val="00910694"/>
    <w:rsid w:val="00910D85"/>
    <w:rsid w:val="00911C74"/>
    <w:rsid w:val="00912BE9"/>
    <w:rsid w:val="00913798"/>
    <w:rsid w:val="00914331"/>
    <w:rsid w:val="009149C2"/>
    <w:rsid w:val="009155B7"/>
    <w:rsid w:val="0091588A"/>
    <w:rsid w:val="00916FE8"/>
    <w:rsid w:val="009217B5"/>
    <w:rsid w:val="00921AC6"/>
    <w:rsid w:val="00921D12"/>
    <w:rsid w:val="00922FE8"/>
    <w:rsid w:val="0092402E"/>
    <w:rsid w:val="00924478"/>
    <w:rsid w:val="00925AD7"/>
    <w:rsid w:val="00925D81"/>
    <w:rsid w:val="0092692D"/>
    <w:rsid w:val="00926B98"/>
    <w:rsid w:val="00927F7F"/>
    <w:rsid w:val="00930167"/>
    <w:rsid w:val="009305AC"/>
    <w:rsid w:val="00931730"/>
    <w:rsid w:val="00933659"/>
    <w:rsid w:val="00933BC6"/>
    <w:rsid w:val="00935ED0"/>
    <w:rsid w:val="009364F5"/>
    <w:rsid w:val="00937555"/>
    <w:rsid w:val="009408EE"/>
    <w:rsid w:val="00941DC4"/>
    <w:rsid w:val="00942538"/>
    <w:rsid w:val="0094359B"/>
    <w:rsid w:val="0094363D"/>
    <w:rsid w:val="00945E25"/>
    <w:rsid w:val="00946A8A"/>
    <w:rsid w:val="00946F41"/>
    <w:rsid w:val="0095088D"/>
    <w:rsid w:val="009516B0"/>
    <w:rsid w:val="009525C7"/>
    <w:rsid w:val="0095398F"/>
    <w:rsid w:val="0095528D"/>
    <w:rsid w:val="00960579"/>
    <w:rsid w:val="00960EF3"/>
    <w:rsid w:val="009618A6"/>
    <w:rsid w:val="00961E47"/>
    <w:rsid w:val="0096236E"/>
    <w:rsid w:val="00962D18"/>
    <w:rsid w:val="0096467D"/>
    <w:rsid w:val="00965916"/>
    <w:rsid w:val="00970219"/>
    <w:rsid w:val="0097453A"/>
    <w:rsid w:val="00974585"/>
    <w:rsid w:val="0098148D"/>
    <w:rsid w:val="00982C86"/>
    <w:rsid w:val="009830CB"/>
    <w:rsid w:val="00983FC4"/>
    <w:rsid w:val="009845C6"/>
    <w:rsid w:val="00985622"/>
    <w:rsid w:val="009866F2"/>
    <w:rsid w:val="0099103B"/>
    <w:rsid w:val="0099130F"/>
    <w:rsid w:val="00992F2D"/>
    <w:rsid w:val="0099300A"/>
    <w:rsid w:val="00993647"/>
    <w:rsid w:val="009936C0"/>
    <w:rsid w:val="009951F1"/>
    <w:rsid w:val="0099685A"/>
    <w:rsid w:val="00997A99"/>
    <w:rsid w:val="009A1D6A"/>
    <w:rsid w:val="009A5783"/>
    <w:rsid w:val="009A5966"/>
    <w:rsid w:val="009A6F7D"/>
    <w:rsid w:val="009A6FDC"/>
    <w:rsid w:val="009A73BC"/>
    <w:rsid w:val="009A73C0"/>
    <w:rsid w:val="009B2641"/>
    <w:rsid w:val="009B32C6"/>
    <w:rsid w:val="009B35BE"/>
    <w:rsid w:val="009B594A"/>
    <w:rsid w:val="009B5F36"/>
    <w:rsid w:val="009B6AC3"/>
    <w:rsid w:val="009B7D0F"/>
    <w:rsid w:val="009C049E"/>
    <w:rsid w:val="009C1B03"/>
    <w:rsid w:val="009C1F5B"/>
    <w:rsid w:val="009C29EE"/>
    <w:rsid w:val="009C3A03"/>
    <w:rsid w:val="009C421C"/>
    <w:rsid w:val="009C4A93"/>
    <w:rsid w:val="009C5207"/>
    <w:rsid w:val="009C69D3"/>
    <w:rsid w:val="009C6EFE"/>
    <w:rsid w:val="009C7A40"/>
    <w:rsid w:val="009C7BBA"/>
    <w:rsid w:val="009D1C75"/>
    <w:rsid w:val="009D3986"/>
    <w:rsid w:val="009D72AA"/>
    <w:rsid w:val="009E0B54"/>
    <w:rsid w:val="009E1288"/>
    <w:rsid w:val="009E2885"/>
    <w:rsid w:val="009E3286"/>
    <w:rsid w:val="009E3B69"/>
    <w:rsid w:val="009E3D43"/>
    <w:rsid w:val="009E553A"/>
    <w:rsid w:val="009E5FA9"/>
    <w:rsid w:val="009E7BC8"/>
    <w:rsid w:val="009F3F50"/>
    <w:rsid w:val="009F5248"/>
    <w:rsid w:val="009F5662"/>
    <w:rsid w:val="00A00335"/>
    <w:rsid w:val="00A009FA"/>
    <w:rsid w:val="00A04173"/>
    <w:rsid w:val="00A04C04"/>
    <w:rsid w:val="00A05B9C"/>
    <w:rsid w:val="00A07132"/>
    <w:rsid w:val="00A11503"/>
    <w:rsid w:val="00A17A63"/>
    <w:rsid w:val="00A21A72"/>
    <w:rsid w:val="00A22593"/>
    <w:rsid w:val="00A23AA6"/>
    <w:rsid w:val="00A23E0F"/>
    <w:rsid w:val="00A2400F"/>
    <w:rsid w:val="00A25A55"/>
    <w:rsid w:val="00A25A92"/>
    <w:rsid w:val="00A25D28"/>
    <w:rsid w:val="00A25E4E"/>
    <w:rsid w:val="00A260E8"/>
    <w:rsid w:val="00A26A3A"/>
    <w:rsid w:val="00A3070E"/>
    <w:rsid w:val="00A34956"/>
    <w:rsid w:val="00A34CBA"/>
    <w:rsid w:val="00A35B51"/>
    <w:rsid w:val="00A35EFD"/>
    <w:rsid w:val="00A370A3"/>
    <w:rsid w:val="00A375B2"/>
    <w:rsid w:val="00A37A74"/>
    <w:rsid w:val="00A423FA"/>
    <w:rsid w:val="00A4265A"/>
    <w:rsid w:val="00A42F84"/>
    <w:rsid w:val="00A4431A"/>
    <w:rsid w:val="00A4504A"/>
    <w:rsid w:val="00A474B0"/>
    <w:rsid w:val="00A51C2F"/>
    <w:rsid w:val="00A551D5"/>
    <w:rsid w:val="00A553DE"/>
    <w:rsid w:val="00A607D3"/>
    <w:rsid w:val="00A625DB"/>
    <w:rsid w:val="00A6331F"/>
    <w:rsid w:val="00A6611D"/>
    <w:rsid w:val="00A67856"/>
    <w:rsid w:val="00A70EF0"/>
    <w:rsid w:val="00A73CB2"/>
    <w:rsid w:val="00A74AA6"/>
    <w:rsid w:val="00A752CE"/>
    <w:rsid w:val="00A778C0"/>
    <w:rsid w:val="00A8156D"/>
    <w:rsid w:val="00A825F0"/>
    <w:rsid w:val="00A8450C"/>
    <w:rsid w:val="00A858CC"/>
    <w:rsid w:val="00A86291"/>
    <w:rsid w:val="00A86E8B"/>
    <w:rsid w:val="00A8716C"/>
    <w:rsid w:val="00A87F1F"/>
    <w:rsid w:val="00A9077D"/>
    <w:rsid w:val="00A90CDA"/>
    <w:rsid w:val="00A91C31"/>
    <w:rsid w:val="00A9271C"/>
    <w:rsid w:val="00A93890"/>
    <w:rsid w:val="00A93B5F"/>
    <w:rsid w:val="00A94023"/>
    <w:rsid w:val="00A946F5"/>
    <w:rsid w:val="00A96B06"/>
    <w:rsid w:val="00A97D1B"/>
    <w:rsid w:val="00AA1705"/>
    <w:rsid w:val="00AA1A47"/>
    <w:rsid w:val="00AA4D2A"/>
    <w:rsid w:val="00AA52E0"/>
    <w:rsid w:val="00AA7432"/>
    <w:rsid w:val="00AA79A8"/>
    <w:rsid w:val="00AB0AE1"/>
    <w:rsid w:val="00AB29E2"/>
    <w:rsid w:val="00AB3B85"/>
    <w:rsid w:val="00AB4395"/>
    <w:rsid w:val="00AC07A6"/>
    <w:rsid w:val="00AC1A31"/>
    <w:rsid w:val="00AC2445"/>
    <w:rsid w:val="00AC41DB"/>
    <w:rsid w:val="00AC57FC"/>
    <w:rsid w:val="00AC6521"/>
    <w:rsid w:val="00AC770B"/>
    <w:rsid w:val="00AC7C35"/>
    <w:rsid w:val="00AD1C33"/>
    <w:rsid w:val="00AD3242"/>
    <w:rsid w:val="00AD35FB"/>
    <w:rsid w:val="00AD4625"/>
    <w:rsid w:val="00AD5436"/>
    <w:rsid w:val="00AD69C1"/>
    <w:rsid w:val="00AE0FEC"/>
    <w:rsid w:val="00AE3C18"/>
    <w:rsid w:val="00AE3D94"/>
    <w:rsid w:val="00AE7D2B"/>
    <w:rsid w:val="00AF0374"/>
    <w:rsid w:val="00AF07DD"/>
    <w:rsid w:val="00AF24CF"/>
    <w:rsid w:val="00AF2541"/>
    <w:rsid w:val="00AF3CFB"/>
    <w:rsid w:val="00AF53DB"/>
    <w:rsid w:val="00AF6FD5"/>
    <w:rsid w:val="00AF7F6A"/>
    <w:rsid w:val="00B004F5"/>
    <w:rsid w:val="00B008CE"/>
    <w:rsid w:val="00B03119"/>
    <w:rsid w:val="00B03AF5"/>
    <w:rsid w:val="00B042D7"/>
    <w:rsid w:val="00B04ABB"/>
    <w:rsid w:val="00B04B39"/>
    <w:rsid w:val="00B04B53"/>
    <w:rsid w:val="00B04F3D"/>
    <w:rsid w:val="00B05568"/>
    <w:rsid w:val="00B056F2"/>
    <w:rsid w:val="00B05FF5"/>
    <w:rsid w:val="00B06392"/>
    <w:rsid w:val="00B06E80"/>
    <w:rsid w:val="00B07077"/>
    <w:rsid w:val="00B073AE"/>
    <w:rsid w:val="00B078AE"/>
    <w:rsid w:val="00B07AB5"/>
    <w:rsid w:val="00B1077E"/>
    <w:rsid w:val="00B10DC6"/>
    <w:rsid w:val="00B10F98"/>
    <w:rsid w:val="00B11564"/>
    <w:rsid w:val="00B13311"/>
    <w:rsid w:val="00B1406B"/>
    <w:rsid w:val="00B1440D"/>
    <w:rsid w:val="00B15EEF"/>
    <w:rsid w:val="00B16086"/>
    <w:rsid w:val="00B16CA9"/>
    <w:rsid w:val="00B208C4"/>
    <w:rsid w:val="00B22A3B"/>
    <w:rsid w:val="00B22A75"/>
    <w:rsid w:val="00B263D2"/>
    <w:rsid w:val="00B31AA0"/>
    <w:rsid w:val="00B32AA2"/>
    <w:rsid w:val="00B32C56"/>
    <w:rsid w:val="00B33FF6"/>
    <w:rsid w:val="00B34DA3"/>
    <w:rsid w:val="00B34DBA"/>
    <w:rsid w:val="00B3743D"/>
    <w:rsid w:val="00B37ACD"/>
    <w:rsid w:val="00B41E61"/>
    <w:rsid w:val="00B427BB"/>
    <w:rsid w:val="00B43026"/>
    <w:rsid w:val="00B47412"/>
    <w:rsid w:val="00B5026F"/>
    <w:rsid w:val="00B55E9F"/>
    <w:rsid w:val="00B63907"/>
    <w:rsid w:val="00B65D0F"/>
    <w:rsid w:val="00B65D15"/>
    <w:rsid w:val="00B6684D"/>
    <w:rsid w:val="00B66AD9"/>
    <w:rsid w:val="00B67627"/>
    <w:rsid w:val="00B7216F"/>
    <w:rsid w:val="00B721D2"/>
    <w:rsid w:val="00B740C7"/>
    <w:rsid w:val="00B762B9"/>
    <w:rsid w:val="00B76AA8"/>
    <w:rsid w:val="00B76E7C"/>
    <w:rsid w:val="00B80141"/>
    <w:rsid w:val="00B8162D"/>
    <w:rsid w:val="00B81D7E"/>
    <w:rsid w:val="00B8202D"/>
    <w:rsid w:val="00B82D4A"/>
    <w:rsid w:val="00B92AF0"/>
    <w:rsid w:val="00B92EDF"/>
    <w:rsid w:val="00B94AEC"/>
    <w:rsid w:val="00B95A46"/>
    <w:rsid w:val="00BA46CD"/>
    <w:rsid w:val="00BA4E23"/>
    <w:rsid w:val="00BA4E55"/>
    <w:rsid w:val="00BA4F5A"/>
    <w:rsid w:val="00BA7B7D"/>
    <w:rsid w:val="00BB036E"/>
    <w:rsid w:val="00BB054C"/>
    <w:rsid w:val="00BB24BF"/>
    <w:rsid w:val="00BB4720"/>
    <w:rsid w:val="00BB4975"/>
    <w:rsid w:val="00BB574B"/>
    <w:rsid w:val="00BB77C2"/>
    <w:rsid w:val="00BC18ED"/>
    <w:rsid w:val="00BC3437"/>
    <w:rsid w:val="00BC53EC"/>
    <w:rsid w:val="00BC6DCE"/>
    <w:rsid w:val="00BD24E9"/>
    <w:rsid w:val="00BD3204"/>
    <w:rsid w:val="00BD3269"/>
    <w:rsid w:val="00BD3317"/>
    <w:rsid w:val="00BD3C6B"/>
    <w:rsid w:val="00BD3F11"/>
    <w:rsid w:val="00BD529A"/>
    <w:rsid w:val="00BD52DD"/>
    <w:rsid w:val="00BD5839"/>
    <w:rsid w:val="00BD773A"/>
    <w:rsid w:val="00BE158E"/>
    <w:rsid w:val="00BE2A5C"/>
    <w:rsid w:val="00BE646B"/>
    <w:rsid w:val="00BE73AD"/>
    <w:rsid w:val="00BE7A07"/>
    <w:rsid w:val="00BF5220"/>
    <w:rsid w:val="00C00023"/>
    <w:rsid w:val="00C00616"/>
    <w:rsid w:val="00C022DC"/>
    <w:rsid w:val="00C02643"/>
    <w:rsid w:val="00C0487F"/>
    <w:rsid w:val="00C04968"/>
    <w:rsid w:val="00C05436"/>
    <w:rsid w:val="00C05FC2"/>
    <w:rsid w:val="00C07483"/>
    <w:rsid w:val="00C10EFC"/>
    <w:rsid w:val="00C1135F"/>
    <w:rsid w:val="00C12C18"/>
    <w:rsid w:val="00C1313E"/>
    <w:rsid w:val="00C16573"/>
    <w:rsid w:val="00C165AC"/>
    <w:rsid w:val="00C1798F"/>
    <w:rsid w:val="00C20483"/>
    <w:rsid w:val="00C20C00"/>
    <w:rsid w:val="00C20C16"/>
    <w:rsid w:val="00C22782"/>
    <w:rsid w:val="00C23710"/>
    <w:rsid w:val="00C24AA3"/>
    <w:rsid w:val="00C360E1"/>
    <w:rsid w:val="00C36C0B"/>
    <w:rsid w:val="00C37794"/>
    <w:rsid w:val="00C37B37"/>
    <w:rsid w:val="00C42425"/>
    <w:rsid w:val="00C42B33"/>
    <w:rsid w:val="00C43E27"/>
    <w:rsid w:val="00C44AE8"/>
    <w:rsid w:val="00C46BA0"/>
    <w:rsid w:val="00C4711B"/>
    <w:rsid w:val="00C47BCC"/>
    <w:rsid w:val="00C502A4"/>
    <w:rsid w:val="00C52001"/>
    <w:rsid w:val="00C5273E"/>
    <w:rsid w:val="00C52E14"/>
    <w:rsid w:val="00C55C7A"/>
    <w:rsid w:val="00C57020"/>
    <w:rsid w:val="00C60176"/>
    <w:rsid w:val="00C609B1"/>
    <w:rsid w:val="00C61CC3"/>
    <w:rsid w:val="00C62E83"/>
    <w:rsid w:val="00C63A88"/>
    <w:rsid w:val="00C65914"/>
    <w:rsid w:val="00C673A2"/>
    <w:rsid w:val="00C67D69"/>
    <w:rsid w:val="00C708ED"/>
    <w:rsid w:val="00C71587"/>
    <w:rsid w:val="00C71723"/>
    <w:rsid w:val="00C72C5C"/>
    <w:rsid w:val="00C754C7"/>
    <w:rsid w:val="00C774B7"/>
    <w:rsid w:val="00C80CE8"/>
    <w:rsid w:val="00C81B9D"/>
    <w:rsid w:val="00C820F8"/>
    <w:rsid w:val="00C821FD"/>
    <w:rsid w:val="00C82E6C"/>
    <w:rsid w:val="00C8446B"/>
    <w:rsid w:val="00C84A1E"/>
    <w:rsid w:val="00C858B9"/>
    <w:rsid w:val="00C85F81"/>
    <w:rsid w:val="00C8734D"/>
    <w:rsid w:val="00C902DE"/>
    <w:rsid w:val="00C903B2"/>
    <w:rsid w:val="00C90D40"/>
    <w:rsid w:val="00C91D73"/>
    <w:rsid w:val="00C92646"/>
    <w:rsid w:val="00C92A33"/>
    <w:rsid w:val="00C94143"/>
    <w:rsid w:val="00C95795"/>
    <w:rsid w:val="00CA1FE5"/>
    <w:rsid w:val="00CA2077"/>
    <w:rsid w:val="00CA2B8A"/>
    <w:rsid w:val="00CA4E1F"/>
    <w:rsid w:val="00CA68DE"/>
    <w:rsid w:val="00CB0B81"/>
    <w:rsid w:val="00CB1D3F"/>
    <w:rsid w:val="00CB3573"/>
    <w:rsid w:val="00CB3A2C"/>
    <w:rsid w:val="00CB3BD5"/>
    <w:rsid w:val="00CB43B2"/>
    <w:rsid w:val="00CB502F"/>
    <w:rsid w:val="00CB58FF"/>
    <w:rsid w:val="00CC02C1"/>
    <w:rsid w:val="00CC06B2"/>
    <w:rsid w:val="00CC1E8C"/>
    <w:rsid w:val="00CC308B"/>
    <w:rsid w:val="00CC3201"/>
    <w:rsid w:val="00CC368A"/>
    <w:rsid w:val="00CC50EB"/>
    <w:rsid w:val="00CC53CA"/>
    <w:rsid w:val="00CC6C4C"/>
    <w:rsid w:val="00CC6F1E"/>
    <w:rsid w:val="00CD0D84"/>
    <w:rsid w:val="00CD4809"/>
    <w:rsid w:val="00CD4C72"/>
    <w:rsid w:val="00CD5129"/>
    <w:rsid w:val="00CD5846"/>
    <w:rsid w:val="00CD5DEC"/>
    <w:rsid w:val="00CD5FE1"/>
    <w:rsid w:val="00CD60BE"/>
    <w:rsid w:val="00CE0E40"/>
    <w:rsid w:val="00CE2C36"/>
    <w:rsid w:val="00CE2F91"/>
    <w:rsid w:val="00CE4127"/>
    <w:rsid w:val="00CE459A"/>
    <w:rsid w:val="00CE578F"/>
    <w:rsid w:val="00CE65CD"/>
    <w:rsid w:val="00CE7140"/>
    <w:rsid w:val="00CE7804"/>
    <w:rsid w:val="00CF2616"/>
    <w:rsid w:val="00CF262F"/>
    <w:rsid w:val="00CF2ACC"/>
    <w:rsid w:val="00CF3690"/>
    <w:rsid w:val="00CF37CE"/>
    <w:rsid w:val="00CF3B1B"/>
    <w:rsid w:val="00CF52FD"/>
    <w:rsid w:val="00CF6655"/>
    <w:rsid w:val="00CF69E2"/>
    <w:rsid w:val="00CF78AD"/>
    <w:rsid w:val="00D00041"/>
    <w:rsid w:val="00D00FE2"/>
    <w:rsid w:val="00D03F20"/>
    <w:rsid w:val="00D04950"/>
    <w:rsid w:val="00D056A7"/>
    <w:rsid w:val="00D05F32"/>
    <w:rsid w:val="00D13954"/>
    <w:rsid w:val="00D14D97"/>
    <w:rsid w:val="00D162C8"/>
    <w:rsid w:val="00D16E65"/>
    <w:rsid w:val="00D203C1"/>
    <w:rsid w:val="00D2115F"/>
    <w:rsid w:val="00D21A15"/>
    <w:rsid w:val="00D21A91"/>
    <w:rsid w:val="00D236F2"/>
    <w:rsid w:val="00D2433C"/>
    <w:rsid w:val="00D25B12"/>
    <w:rsid w:val="00D31542"/>
    <w:rsid w:val="00D323B1"/>
    <w:rsid w:val="00D338AF"/>
    <w:rsid w:val="00D36809"/>
    <w:rsid w:val="00D36830"/>
    <w:rsid w:val="00D36FD1"/>
    <w:rsid w:val="00D37A78"/>
    <w:rsid w:val="00D41119"/>
    <w:rsid w:val="00D43489"/>
    <w:rsid w:val="00D441F5"/>
    <w:rsid w:val="00D4520C"/>
    <w:rsid w:val="00D45248"/>
    <w:rsid w:val="00D45907"/>
    <w:rsid w:val="00D475C5"/>
    <w:rsid w:val="00D50DE7"/>
    <w:rsid w:val="00D51514"/>
    <w:rsid w:val="00D55046"/>
    <w:rsid w:val="00D552EA"/>
    <w:rsid w:val="00D554B4"/>
    <w:rsid w:val="00D6000A"/>
    <w:rsid w:val="00D603A5"/>
    <w:rsid w:val="00D700EE"/>
    <w:rsid w:val="00D70223"/>
    <w:rsid w:val="00D70B4F"/>
    <w:rsid w:val="00D712CC"/>
    <w:rsid w:val="00D72F0E"/>
    <w:rsid w:val="00D74FD2"/>
    <w:rsid w:val="00D7627B"/>
    <w:rsid w:val="00D778EC"/>
    <w:rsid w:val="00D81334"/>
    <w:rsid w:val="00D824DD"/>
    <w:rsid w:val="00D87F06"/>
    <w:rsid w:val="00D929E3"/>
    <w:rsid w:val="00D93CB4"/>
    <w:rsid w:val="00D944DD"/>
    <w:rsid w:val="00D94C9F"/>
    <w:rsid w:val="00D961B2"/>
    <w:rsid w:val="00D972A9"/>
    <w:rsid w:val="00DA3D47"/>
    <w:rsid w:val="00DA54C8"/>
    <w:rsid w:val="00DA65B8"/>
    <w:rsid w:val="00DA763C"/>
    <w:rsid w:val="00DA7756"/>
    <w:rsid w:val="00DB1F58"/>
    <w:rsid w:val="00DB2617"/>
    <w:rsid w:val="00DB3C14"/>
    <w:rsid w:val="00DB418C"/>
    <w:rsid w:val="00DB6A41"/>
    <w:rsid w:val="00DB6D8F"/>
    <w:rsid w:val="00DC0729"/>
    <w:rsid w:val="00DC07A9"/>
    <w:rsid w:val="00DC135F"/>
    <w:rsid w:val="00DC3BB5"/>
    <w:rsid w:val="00DC5C71"/>
    <w:rsid w:val="00DC5FA0"/>
    <w:rsid w:val="00DC620A"/>
    <w:rsid w:val="00DC68E2"/>
    <w:rsid w:val="00DC69A8"/>
    <w:rsid w:val="00DD0CBA"/>
    <w:rsid w:val="00DD186E"/>
    <w:rsid w:val="00DD1EA7"/>
    <w:rsid w:val="00DD5127"/>
    <w:rsid w:val="00DE0B86"/>
    <w:rsid w:val="00DE17A9"/>
    <w:rsid w:val="00DE1E68"/>
    <w:rsid w:val="00DE3D40"/>
    <w:rsid w:val="00DE5747"/>
    <w:rsid w:val="00DE7407"/>
    <w:rsid w:val="00DE7425"/>
    <w:rsid w:val="00DE7B99"/>
    <w:rsid w:val="00DF1450"/>
    <w:rsid w:val="00DF2212"/>
    <w:rsid w:val="00DF2280"/>
    <w:rsid w:val="00DF2487"/>
    <w:rsid w:val="00DF6104"/>
    <w:rsid w:val="00DF6664"/>
    <w:rsid w:val="00DF6B6C"/>
    <w:rsid w:val="00DF7B80"/>
    <w:rsid w:val="00E01300"/>
    <w:rsid w:val="00E01441"/>
    <w:rsid w:val="00E026BB"/>
    <w:rsid w:val="00E03EFB"/>
    <w:rsid w:val="00E0474E"/>
    <w:rsid w:val="00E04B9A"/>
    <w:rsid w:val="00E050A9"/>
    <w:rsid w:val="00E053A1"/>
    <w:rsid w:val="00E112CB"/>
    <w:rsid w:val="00E125FF"/>
    <w:rsid w:val="00E14A89"/>
    <w:rsid w:val="00E2067B"/>
    <w:rsid w:val="00E206A2"/>
    <w:rsid w:val="00E21232"/>
    <w:rsid w:val="00E2147A"/>
    <w:rsid w:val="00E22294"/>
    <w:rsid w:val="00E24224"/>
    <w:rsid w:val="00E257E5"/>
    <w:rsid w:val="00E27FD6"/>
    <w:rsid w:val="00E307EC"/>
    <w:rsid w:val="00E30A8B"/>
    <w:rsid w:val="00E30C01"/>
    <w:rsid w:val="00E328AE"/>
    <w:rsid w:val="00E32A1F"/>
    <w:rsid w:val="00E338DB"/>
    <w:rsid w:val="00E34093"/>
    <w:rsid w:val="00E3507D"/>
    <w:rsid w:val="00E363F1"/>
    <w:rsid w:val="00E4371D"/>
    <w:rsid w:val="00E43983"/>
    <w:rsid w:val="00E43E20"/>
    <w:rsid w:val="00E43EA9"/>
    <w:rsid w:val="00E44237"/>
    <w:rsid w:val="00E4430E"/>
    <w:rsid w:val="00E46793"/>
    <w:rsid w:val="00E50942"/>
    <w:rsid w:val="00E53420"/>
    <w:rsid w:val="00E53D97"/>
    <w:rsid w:val="00E541C0"/>
    <w:rsid w:val="00E544B4"/>
    <w:rsid w:val="00E60AAA"/>
    <w:rsid w:val="00E60ABC"/>
    <w:rsid w:val="00E61362"/>
    <w:rsid w:val="00E61ABE"/>
    <w:rsid w:val="00E63415"/>
    <w:rsid w:val="00E64565"/>
    <w:rsid w:val="00E646D1"/>
    <w:rsid w:val="00E655B7"/>
    <w:rsid w:val="00E6656C"/>
    <w:rsid w:val="00E71409"/>
    <w:rsid w:val="00E71866"/>
    <w:rsid w:val="00E72311"/>
    <w:rsid w:val="00E723CD"/>
    <w:rsid w:val="00E724CE"/>
    <w:rsid w:val="00E77300"/>
    <w:rsid w:val="00E81031"/>
    <w:rsid w:val="00E828E8"/>
    <w:rsid w:val="00E91B1D"/>
    <w:rsid w:val="00E924DE"/>
    <w:rsid w:val="00E94E48"/>
    <w:rsid w:val="00EA0A6F"/>
    <w:rsid w:val="00EA4665"/>
    <w:rsid w:val="00EA597D"/>
    <w:rsid w:val="00EA617B"/>
    <w:rsid w:val="00EA64B3"/>
    <w:rsid w:val="00EB097D"/>
    <w:rsid w:val="00EB13C5"/>
    <w:rsid w:val="00EB3548"/>
    <w:rsid w:val="00EB3840"/>
    <w:rsid w:val="00EB435F"/>
    <w:rsid w:val="00EB59AA"/>
    <w:rsid w:val="00EB5F1B"/>
    <w:rsid w:val="00EB6D65"/>
    <w:rsid w:val="00EB6F31"/>
    <w:rsid w:val="00EC00FC"/>
    <w:rsid w:val="00EC02A6"/>
    <w:rsid w:val="00EC0BF4"/>
    <w:rsid w:val="00EC0FDF"/>
    <w:rsid w:val="00EC1C32"/>
    <w:rsid w:val="00EC2F68"/>
    <w:rsid w:val="00EC50E3"/>
    <w:rsid w:val="00EC6AB1"/>
    <w:rsid w:val="00EC762F"/>
    <w:rsid w:val="00ED0000"/>
    <w:rsid w:val="00ED0532"/>
    <w:rsid w:val="00ED0AD7"/>
    <w:rsid w:val="00ED2561"/>
    <w:rsid w:val="00ED2662"/>
    <w:rsid w:val="00ED3B10"/>
    <w:rsid w:val="00ED628E"/>
    <w:rsid w:val="00EE09BF"/>
    <w:rsid w:val="00EE4836"/>
    <w:rsid w:val="00EE4C7D"/>
    <w:rsid w:val="00EE5615"/>
    <w:rsid w:val="00EE6595"/>
    <w:rsid w:val="00EE6641"/>
    <w:rsid w:val="00EE7D0B"/>
    <w:rsid w:val="00EF08ED"/>
    <w:rsid w:val="00EF0F3E"/>
    <w:rsid w:val="00EF2F0D"/>
    <w:rsid w:val="00EF316F"/>
    <w:rsid w:val="00EF398D"/>
    <w:rsid w:val="00EF498A"/>
    <w:rsid w:val="00EF4C8F"/>
    <w:rsid w:val="00EF62F7"/>
    <w:rsid w:val="00EF6CDD"/>
    <w:rsid w:val="00EF7E49"/>
    <w:rsid w:val="00F0239C"/>
    <w:rsid w:val="00F044A1"/>
    <w:rsid w:val="00F047C7"/>
    <w:rsid w:val="00F04F7D"/>
    <w:rsid w:val="00F06411"/>
    <w:rsid w:val="00F067AD"/>
    <w:rsid w:val="00F07E49"/>
    <w:rsid w:val="00F11798"/>
    <w:rsid w:val="00F13807"/>
    <w:rsid w:val="00F150EB"/>
    <w:rsid w:val="00F15EE7"/>
    <w:rsid w:val="00F16CAA"/>
    <w:rsid w:val="00F21F73"/>
    <w:rsid w:val="00F21FBF"/>
    <w:rsid w:val="00F24C9E"/>
    <w:rsid w:val="00F251A8"/>
    <w:rsid w:val="00F2561F"/>
    <w:rsid w:val="00F30D09"/>
    <w:rsid w:val="00F31B71"/>
    <w:rsid w:val="00F37528"/>
    <w:rsid w:val="00F37B95"/>
    <w:rsid w:val="00F44725"/>
    <w:rsid w:val="00F44F63"/>
    <w:rsid w:val="00F45490"/>
    <w:rsid w:val="00F460FA"/>
    <w:rsid w:val="00F46204"/>
    <w:rsid w:val="00F466B5"/>
    <w:rsid w:val="00F50602"/>
    <w:rsid w:val="00F52E13"/>
    <w:rsid w:val="00F546A6"/>
    <w:rsid w:val="00F549CD"/>
    <w:rsid w:val="00F54AB6"/>
    <w:rsid w:val="00F55707"/>
    <w:rsid w:val="00F5628F"/>
    <w:rsid w:val="00F5758A"/>
    <w:rsid w:val="00F60550"/>
    <w:rsid w:val="00F60D97"/>
    <w:rsid w:val="00F61202"/>
    <w:rsid w:val="00F62574"/>
    <w:rsid w:val="00F625CC"/>
    <w:rsid w:val="00F627B4"/>
    <w:rsid w:val="00F62A66"/>
    <w:rsid w:val="00F63A0B"/>
    <w:rsid w:val="00F63EFF"/>
    <w:rsid w:val="00F64436"/>
    <w:rsid w:val="00F64775"/>
    <w:rsid w:val="00F65352"/>
    <w:rsid w:val="00F65941"/>
    <w:rsid w:val="00F663FD"/>
    <w:rsid w:val="00F66B15"/>
    <w:rsid w:val="00F71498"/>
    <w:rsid w:val="00F71704"/>
    <w:rsid w:val="00F71F9F"/>
    <w:rsid w:val="00F74FC9"/>
    <w:rsid w:val="00F76668"/>
    <w:rsid w:val="00F77205"/>
    <w:rsid w:val="00F7786E"/>
    <w:rsid w:val="00F77BD0"/>
    <w:rsid w:val="00F810C2"/>
    <w:rsid w:val="00F8179C"/>
    <w:rsid w:val="00F866A8"/>
    <w:rsid w:val="00F87D39"/>
    <w:rsid w:val="00F901CB"/>
    <w:rsid w:val="00F90E03"/>
    <w:rsid w:val="00F91420"/>
    <w:rsid w:val="00F942AB"/>
    <w:rsid w:val="00FA25F1"/>
    <w:rsid w:val="00FA2B3A"/>
    <w:rsid w:val="00FA3180"/>
    <w:rsid w:val="00FA3263"/>
    <w:rsid w:val="00FA76AB"/>
    <w:rsid w:val="00FB0316"/>
    <w:rsid w:val="00FB2FE6"/>
    <w:rsid w:val="00FB44D0"/>
    <w:rsid w:val="00FB5D20"/>
    <w:rsid w:val="00FB640F"/>
    <w:rsid w:val="00FB6B9D"/>
    <w:rsid w:val="00FB7932"/>
    <w:rsid w:val="00FC18A6"/>
    <w:rsid w:val="00FC279F"/>
    <w:rsid w:val="00FC3656"/>
    <w:rsid w:val="00FC3A96"/>
    <w:rsid w:val="00FC4BFA"/>
    <w:rsid w:val="00FC5665"/>
    <w:rsid w:val="00FC631C"/>
    <w:rsid w:val="00FC77D6"/>
    <w:rsid w:val="00FC7855"/>
    <w:rsid w:val="00FD1D85"/>
    <w:rsid w:val="00FD3883"/>
    <w:rsid w:val="00FD4AFC"/>
    <w:rsid w:val="00FD553D"/>
    <w:rsid w:val="00FD70E2"/>
    <w:rsid w:val="00FD71F7"/>
    <w:rsid w:val="00FE4EBC"/>
    <w:rsid w:val="00FE757D"/>
    <w:rsid w:val="00FE7E2B"/>
    <w:rsid w:val="00FF1B39"/>
    <w:rsid w:val="00FF387C"/>
    <w:rsid w:val="00FF554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6E06B6"/>
  <w15:docId w15:val="{D1B1D824-DD66-4C17-A9A8-1A29637F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E23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9"/>
  </w:style>
  <w:style w:type="paragraph" w:styleId="Footer">
    <w:name w:val="footer"/>
    <w:basedOn w:val="Normal"/>
    <w:link w:val="FooterChar"/>
    <w:uiPriority w:val="99"/>
    <w:unhideWhenUsed/>
    <w:rsid w:val="005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9"/>
  </w:style>
  <w:style w:type="paragraph" w:styleId="NormalWeb">
    <w:name w:val="Normal (Web)"/>
    <w:basedOn w:val="Normal"/>
    <w:uiPriority w:val="99"/>
    <w:semiHidden/>
    <w:unhideWhenUsed/>
    <w:rsid w:val="00C90D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86D1-1B76-4912-98E0-495B3EF7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Lindsey</dc:creator>
  <cp:lastModifiedBy>Nancy Lindsey</cp:lastModifiedBy>
  <cp:revision>15</cp:revision>
  <cp:lastPrinted>2019-08-23T20:13:00Z</cp:lastPrinted>
  <dcterms:created xsi:type="dcterms:W3CDTF">2019-08-22T21:39:00Z</dcterms:created>
  <dcterms:modified xsi:type="dcterms:W3CDTF">2019-08-23T20:22:00Z</dcterms:modified>
</cp:coreProperties>
</file>